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2EF0A" w14:textId="72907005" w:rsidR="00D002E4" w:rsidRPr="00356990" w:rsidRDefault="00D002E4" w:rsidP="00B55A97">
      <w:pPr>
        <w:pStyle w:val="a7"/>
        <w:rPr>
          <w:rFonts w:ascii="Times New Roman" w:hAnsi="Times New Roman" w:cs="Times New Roman"/>
          <w:sz w:val="28"/>
          <w:szCs w:val="28"/>
        </w:rPr>
      </w:pPr>
      <w:r w:rsidRPr="00356990">
        <w:rPr>
          <w:rFonts w:ascii="Times New Roman" w:hAnsi="Times New Roman" w:cs="Times New Roman"/>
          <w:sz w:val="28"/>
          <w:szCs w:val="28"/>
        </w:rPr>
        <w:t xml:space="preserve">Рассмотрено на </w:t>
      </w:r>
      <w:proofErr w:type="gramStart"/>
      <w:r w:rsidRPr="00356990">
        <w:rPr>
          <w:rFonts w:ascii="Times New Roman" w:hAnsi="Times New Roman" w:cs="Times New Roman"/>
          <w:sz w:val="28"/>
          <w:szCs w:val="28"/>
        </w:rPr>
        <w:t>заседании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5432D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Утверждаю:</w:t>
      </w:r>
    </w:p>
    <w:p w14:paraId="4CC92C79" w14:textId="12F6ABEA" w:rsidR="00D002E4" w:rsidRDefault="00D002E4" w:rsidP="00B55A97">
      <w:pPr>
        <w:pStyle w:val="a7"/>
        <w:rPr>
          <w:rFonts w:ascii="Times New Roman" w:hAnsi="Times New Roman" w:cs="Times New Roman"/>
          <w:sz w:val="28"/>
          <w:szCs w:val="28"/>
        </w:rPr>
      </w:pPr>
      <w:r w:rsidRPr="00356990">
        <w:rPr>
          <w:rFonts w:ascii="Times New Roman" w:hAnsi="Times New Roman" w:cs="Times New Roman"/>
          <w:sz w:val="28"/>
          <w:szCs w:val="28"/>
        </w:rPr>
        <w:t>методического совета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5432D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Директор ГКУ СО МО «Каширский</w:t>
      </w:r>
    </w:p>
    <w:p w14:paraId="5CBBEFA1" w14:textId="46116761" w:rsidR="00D002E4" w:rsidRDefault="00D002E4" w:rsidP="00B55A97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65432D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ССРЦН «Семья»</w:t>
      </w:r>
    </w:p>
    <w:p w14:paraId="30E4CCE1" w14:textId="6BBB5C63" w:rsidR="00D002E4" w:rsidRDefault="00D002E4" w:rsidP="00B55A97">
      <w:pPr>
        <w:pStyle w:val="a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 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____» ______________2022 г.              </w:t>
      </w:r>
      <w:r w:rsidR="0065432D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__________________О.Е. Вишнякова</w:t>
      </w:r>
    </w:p>
    <w:p w14:paraId="5494A1F6" w14:textId="77777777" w:rsidR="00D002E4" w:rsidRDefault="00D002E4" w:rsidP="00B55A97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14:paraId="65164C7B" w14:textId="606089B9" w:rsidR="00D002E4" w:rsidRDefault="00D002E4" w:rsidP="00B55A97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65432D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« _</w:t>
      </w:r>
      <w:proofErr w:type="gramEnd"/>
      <w:r>
        <w:rPr>
          <w:rFonts w:ascii="Times New Roman" w:hAnsi="Times New Roman" w:cs="Times New Roman"/>
          <w:sz w:val="28"/>
          <w:szCs w:val="28"/>
        </w:rPr>
        <w:t>____» _______________2022 г.</w:t>
      </w:r>
    </w:p>
    <w:p w14:paraId="2380FD07" w14:textId="77777777" w:rsidR="00D002E4" w:rsidRDefault="00D002E4" w:rsidP="00B55A97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2677B010" w14:textId="77777777" w:rsidR="00D002E4" w:rsidRDefault="00D002E4" w:rsidP="00B55A97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58AA2A55" w14:textId="77777777" w:rsidR="00D002E4" w:rsidRDefault="00D002E4" w:rsidP="00B55A97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1326D486" w14:textId="77777777" w:rsidR="00D002E4" w:rsidRDefault="00D002E4" w:rsidP="00B55A97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53B3E3C2" w14:textId="77777777" w:rsidR="00D002E4" w:rsidRDefault="00D002E4" w:rsidP="00B55A97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37356377" w14:textId="77777777" w:rsidR="00D002E4" w:rsidRDefault="00D002E4" w:rsidP="00B55A97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1635ABD8" w14:textId="77777777" w:rsidR="00D002E4" w:rsidRDefault="00D002E4" w:rsidP="00356E5B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6990">
        <w:rPr>
          <w:rFonts w:ascii="Times New Roman" w:hAnsi="Times New Roman" w:cs="Times New Roman"/>
          <w:b/>
          <w:bCs/>
          <w:sz w:val="28"/>
          <w:szCs w:val="28"/>
        </w:rPr>
        <w:t>МИНИСТЕРСТВО</w:t>
      </w:r>
    </w:p>
    <w:p w14:paraId="240E2841" w14:textId="77777777" w:rsidR="00D002E4" w:rsidRDefault="00D002E4" w:rsidP="00356990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СОЦИАЛЬНОГО РАЗВИТИЯ МОСКОВСКОЙ ОБЛАСТИ</w:t>
      </w:r>
    </w:p>
    <w:p w14:paraId="4E2B1496" w14:textId="77777777" w:rsidR="00D002E4" w:rsidRDefault="00D002E4" w:rsidP="00356990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ГКУ СО МО «КАШИРСКИЙ СПЕЦИАЛИЗИРОВАННЫЙ</w:t>
      </w:r>
    </w:p>
    <w:p w14:paraId="65C1A990" w14:textId="77777777" w:rsidR="00D002E4" w:rsidRDefault="00D002E4" w:rsidP="00356990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СОЦИАЛЬНО-РЕАБИЛИТАЦИОННЫЙ ЦЕНТР ДЛЯ НЕСОВЕРШЕННОЛЕТНИХ</w:t>
      </w:r>
    </w:p>
    <w:p w14:paraId="5192E8CE" w14:textId="77777777" w:rsidR="00D002E4" w:rsidRDefault="00D002E4" w:rsidP="00356990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«СЕМЬЯ»</w:t>
      </w:r>
    </w:p>
    <w:p w14:paraId="0BFA0B78" w14:textId="77777777" w:rsidR="00D002E4" w:rsidRDefault="00D002E4" w:rsidP="00356990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96ABE6" w14:textId="77777777" w:rsidR="00D002E4" w:rsidRDefault="00D002E4" w:rsidP="00356990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4D5DF6" w14:textId="77777777" w:rsidR="00D002E4" w:rsidRDefault="00D002E4" w:rsidP="00356990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1A842D" w14:textId="77777777" w:rsidR="00D002E4" w:rsidRDefault="00D002E4" w:rsidP="00356990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C4D9C12" w14:textId="77777777" w:rsidR="00D002E4" w:rsidRDefault="00D002E4" w:rsidP="00356990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6943B2" w14:textId="77777777" w:rsidR="00D002E4" w:rsidRPr="00356990" w:rsidRDefault="00D002E4" w:rsidP="00356990">
      <w:pPr>
        <w:pStyle w:val="a7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356990">
        <w:rPr>
          <w:rFonts w:ascii="Times New Roman" w:hAnsi="Times New Roman" w:cs="Times New Roman"/>
          <w:b/>
          <w:bCs/>
          <w:sz w:val="40"/>
          <w:szCs w:val="40"/>
        </w:rPr>
        <w:t>ПРОЕКТ</w:t>
      </w:r>
    </w:p>
    <w:p w14:paraId="6956BF61" w14:textId="77777777" w:rsidR="00D002E4" w:rsidRPr="00356990" w:rsidRDefault="00D002E4" w:rsidP="00356990">
      <w:pPr>
        <w:pStyle w:val="a7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3FF8E386" w14:textId="77777777" w:rsidR="00D002E4" w:rsidRDefault="00D002E4" w:rsidP="00356990">
      <w:pPr>
        <w:jc w:val="center"/>
        <w:rPr>
          <w:rFonts w:ascii="Times New Roman" w:hAnsi="Times New Roman" w:cs="Times New Roman"/>
          <w:b/>
          <w:bCs/>
          <w:kern w:val="36"/>
          <w:sz w:val="40"/>
          <w:szCs w:val="40"/>
        </w:rPr>
      </w:pPr>
      <w:r w:rsidRPr="00356990">
        <w:rPr>
          <w:rFonts w:ascii="Times New Roman" w:hAnsi="Times New Roman" w:cs="Times New Roman"/>
          <w:b/>
          <w:bCs/>
          <w:kern w:val="36"/>
          <w:sz w:val="40"/>
          <w:szCs w:val="40"/>
        </w:rPr>
        <w:t>«Развитие речи через коммуникативные игры»</w:t>
      </w:r>
    </w:p>
    <w:p w14:paraId="4A3D6C1D" w14:textId="77777777" w:rsidR="00D002E4" w:rsidRDefault="00D002E4" w:rsidP="00356990">
      <w:pPr>
        <w:jc w:val="center"/>
        <w:rPr>
          <w:rFonts w:ascii="Times New Roman" w:hAnsi="Times New Roman" w:cs="Times New Roman"/>
          <w:b/>
          <w:bCs/>
          <w:kern w:val="36"/>
          <w:sz w:val="40"/>
          <w:szCs w:val="40"/>
        </w:rPr>
      </w:pPr>
    </w:p>
    <w:p w14:paraId="3169659C" w14:textId="77777777" w:rsidR="00D002E4" w:rsidRDefault="00D002E4" w:rsidP="00356990">
      <w:pPr>
        <w:rPr>
          <w:rFonts w:ascii="Times New Roman" w:hAnsi="Times New Roman" w:cs="Times New Roman"/>
          <w:kern w:val="36"/>
          <w:sz w:val="28"/>
          <w:szCs w:val="28"/>
        </w:rPr>
      </w:pPr>
      <w:r w:rsidRPr="00356990">
        <w:rPr>
          <w:rFonts w:ascii="Times New Roman" w:hAnsi="Times New Roman" w:cs="Times New Roman"/>
          <w:b/>
          <w:bCs/>
          <w:kern w:val="36"/>
          <w:sz w:val="28"/>
          <w:szCs w:val="28"/>
        </w:rPr>
        <w:t>Автор-составитель:</w:t>
      </w:r>
      <w:r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Pr="00356990">
        <w:rPr>
          <w:rFonts w:ascii="Times New Roman" w:hAnsi="Times New Roman" w:cs="Times New Roman"/>
          <w:kern w:val="36"/>
          <w:sz w:val="28"/>
          <w:szCs w:val="28"/>
        </w:rPr>
        <w:t>Кузнецова</w:t>
      </w:r>
      <w:r>
        <w:rPr>
          <w:rFonts w:ascii="Times New Roman" w:hAnsi="Times New Roman" w:cs="Times New Roman"/>
          <w:kern w:val="36"/>
          <w:sz w:val="28"/>
          <w:szCs w:val="28"/>
        </w:rPr>
        <w:t xml:space="preserve"> Н.Н.</w:t>
      </w:r>
      <w:r w:rsidRPr="00356990">
        <w:rPr>
          <w:rFonts w:ascii="Times New Roman" w:hAnsi="Times New Roman" w:cs="Times New Roman"/>
          <w:kern w:val="36"/>
          <w:sz w:val="28"/>
          <w:szCs w:val="28"/>
        </w:rPr>
        <w:t xml:space="preserve">, логопед отделения реабилитации несовершеннолетних с ограниченными </w:t>
      </w:r>
      <w:r>
        <w:rPr>
          <w:rFonts w:ascii="Times New Roman" w:hAnsi="Times New Roman" w:cs="Times New Roman"/>
          <w:kern w:val="36"/>
          <w:sz w:val="28"/>
          <w:szCs w:val="28"/>
        </w:rPr>
        <w:t xml:space="preserve">умственными и физическими </w:t>
      </w:r>
      <w:r w:rsidRPr="00356990">
        <w:rPr>
          <w:rFonts w:ascii="Times New Roman" w:hAnsi="Times New Roman" w:cs="Times New Roman"/>
          <w:kern w:val="36"/>
          <w:sz w:val="28"/>
          <w:szCs w:val="28"/>
        </w:rPr>
        <w:t>возможностями здоровья</w:t>
      </w:r>
      <w:r>
        <w:rPr>
          <w:rFonts w:ascii="Times New Roman" w:hAnsi="Times New Roman" w:cs="Times New Roman"/>
          <w:kern w:val="36"/>
          <w:sz w:val="28"/>
          <w:szCs w:val="28"/>
        </w:rPr>
        <w:t xml:space="preserve"> (ОРНОУФВ)</w:t>
      </w:r>
    </w:p>
    <w:p w14:paraId="336BD9AE" w14:textId="77777777" w:rsidR="00D002E4" w:rsidRDefault="00D002E4" w:rsidP="00356990">
      <w:pPr>
        <w:rPr>
          <w:rFonts w:ascii="Times New Roman" w:hAnsi="Times New Roman" w:cs="Times New Roman"/>
          <w:kern w:val="36"/>
          <w:sz w:val="28"/>
          <w:szCs w:val="28"/>
        </w:rPr>
      </w:pPr>
      <w:r w:rsidRPr="00356E5B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Руководитель проекта: </w:t>
      </w:r>
      <w:r w:rsidRPr="00356E5B">
        <w:rPr>
          <w:rFonts w:ascii="Times New Roman" w:hAnsi="Times New Roman" w:cs="Times New Roman"/>
          <w:kern w:val="36"/>
          <w:sz w:val="28"/>
          <w:szCs w:val="28"/>
        </w:rPr>
        <w:t>Кулькова М.А.</w:t>
      </w:r>
      <w:r>
        <w:rPr>
          <w:rFonts w:ascii="Times New Roman" w:hAnsi="Times New Roman" w:cs="Times New Roman"/>
          <w:kern w:val="36"/>
          <w:sz w:val="28"/>
          <w:szCs w:val="28"/>
        </w:rPr>
        <w:t xml:space="preserve"> заведующий отделением РНОУФВ</w:t>
      </w:r>
    </w:p>
    <w:p w14:paraId="4B8AB10A" w14:textId="77777777" w:rsidR="00D002E4" w:rsidRPr="00356E5B" w:rsidRDefault="00D002E4" w:rsidP="00356E5B">
      <w:pPr>
        <w:pStyle w:val="a7"/>
        <w:rPr>
          <w:rFonts w:ascii="Times New Roman" w:hAnsi="Times New Roman" w:cs="Times New Roman"/>
          <w:kern w:val="36"/>
          <w:sz w:val="28"/>
          <w:szCs w:val="28"/>
        </w:rPr>
      </w:pPr>
      <w:r w:rsidRPr="00356E5B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Место реализации проекта: </w:t>
      </w:r>
      <w:r w:rsidRPr="00356E5B">
        <w:rPr>
          <w:rFonts w:ascii="Times New Roman" w:hAnsi="Times New Roman" w:cs="Times New Roman"/>
          <w:kern w:val="36"/>
          <w:sz w:val="28"/>
          <w:szCs w:val="28"/>
        </w:rPr>
        <w:t>ГКУ СО МО «Каширский ССРЦН «Семья»</w:t>
      </w:r>
    </w:p>
    <w:p w14:paraId="22B6BBC1" w14:textId="77777777" w:rsidR="00D002E4" w:rsidRPr="00356E5B" w:rsidRDefault="00D002E4" w:rsidP="00356E5B">
      <w:pPr>
        <w:pStyle w:val="a7"/>
        <w:rPr>
          <w:rFonts w:ascii="Times New Roman" w:hAnsi="Times New Roman" w:cs="Times New Roman"/>
          <w:kern w:val="36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>о</w:t>
      </w:r>
      <w:r w:rsidRPr="00356E5B">
        <w:rPr>
          <w:rFonts w:ascii="Times New Roman" w:hAnsi="Times New Roman" w:cs="Times New Roman"/>
          <w:kern w:val="36"/>
          <w:sz w:val="28"/>
          <w:szCs w:val="28"/>
        </w:rPr>
        <w:t>тделение реабилитации несовершеннолетних с ограниченными умственными и физическими возможностям</w:t>
      </w:r>
      <w:r>
        <w:rPr>
          <w:rFonts w:ascii="Times New Roman" w:hAnsi="Times New Roman" w:cs="Times New Roman"/>
          <w:kern w:val="36"/>
          <w:sz w:val="28"/>
          <w:szCs w:val="28"/>
        </w:rPr>
        <w:t>и</w:t>
      </w:r>
      <w:r w:rsidRPr="00356E5B">
        <w:rPr>
          <w:rFonts w:ascii="Times New Roman" w:hAnsi="Times New Roman" w:cs="Times New Roman"/>
          <w:kern w:val="36"/>
          <w:sz w:val="28"/>
          <w:szCs w:val="28"/>
        </w:rPr>
        <w:t xml:space="preserve"> здоровья.</w:t>
      </w:r>
    </w:p>
    <w:p w14:paraId="574D9CE6" w14:textId="77777777" w:rsidR="00D002E4" w:rsidRPr="00356E5B" w:rsidRDefault="00D002E4" w:rsidP="00627086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hAnsi="Times New Roman" w:cs="Times New Roman"/>
          <w:kern w:val="36"/>
          <w:sz w:val="28"/>
          <w:szCs w:val="28"/>
        </w:rPr>
      </w:pPr>
    </w:p>
    <w:p w14:paraId="57890FD3" w14:textId="1B3BA1AA" w:rsidR="00D002E4" w:rsidRPr="00356E5B" w:rsidRDefault="00D002E4" w:rsidP="00627086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36"/>
          <w:sz w:val="28"/>
          <w:szCs w:val="28"/>
        </w:rPr>
        <w:t>г.</w:t>
      </w:r>
      <w:r w:rsidR="003F3C3C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kern w:val="36"/>
          <w:sz w:val="28"/>
          <w:szCs w:val="28"/>
        </w:rPr>
        <w:t>о.</w:t>
      </w:r>
      <w:r w:rsidR="003F3C3C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Pr="00356E5B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Кашира, </w:t>
      </w:r>
      <w:r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д. Лиды </w:t>
      </w:r>
      <w:r w:rsidRPr="00356E5B">
        <w:rPr>
          <w:rFonts w:ascii="Times New Roman" w:hAnsi="Times New Roman" w:cs="Times New Roman"/>
          <w:b/>
          <w:bCs/>
          <w:kern w:val="36"/>
          <w:sz w:val="28"/>
          <w:szCs w:val="28"/>
        </w:rPr>
        <w:t>2022</w:t>
      </w:r>
    </w:p>
    <w:p w14:paraId="4030FD8D" w14:textId="77777777" w:rsidR="00D002E4" w:rsidRPr="00D56FA9" w:rsidRDefault="00D002E4" w:rsidP="004168E5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D56FA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lastRenderedPageBreak/>
        <w:t xml:space="preserve">  Актуальность темы: </w:t>
      </w:r>
    </w:p>
    <w:p w14:paraId="327BD347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Уровень речевого развития дошкольника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E5B">
        <w:rPr>
          <w:rFonts w:ascii="Times New Roman" w:hAnsi="Times New Roman" w:cs="Times New Roman"/>
          <w:sz w:val="28"/>
          <w:szCs w:val="28"/>
        </w:rPr>
        <w:t>значительной мере зависит от его достаточной речевой практики. Дети с речевой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E5B">
        <w:rPr>
          <w:rFonts w:ascii="Times New Roman" w:hAnsi="Times New Roman" w:cs="Times New Roman"/>
          <w:sz w:val="28"/>
          <w:szCs w:val="28"/>
        </w:rPr>
        <w:t>патологией испытывают чувство неуверенности, закомплексованности в общении, как со сверстниками, так и с взрослыми. Особенно трудно дается таким детям участие в праздниках. Чтение стихотворений, участие в сценках, диалогах – все это вызывает у детей не только определенное психоэмоциональное напряжение, но и речевой дискомфорт.</w:t>
      </w:r>
    </w:p>
    <w:p w14:paraId="53652874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 xml:space="preserve">Для развития </w:t>
      </w:r>
      <w:proofErr w:type="gramStart"/>
      <w:r w:rsidRPr="00356E5B">
        <w:rPr>
          <w:rFonts w:ascii="Times New Roman" w:hAnsi="Times New Roman" w:cs="Times New Roman"/>
          <w:sz w:val="28"/>
          <w:szCs w:val="28"/>
        </w:rPr>
        <w:t>речи  необходимо</w:t>
      </w:r>
      <w:proofErr w:type="gramEnd"/>
      <w:r w:rsidRPr="00356E5B">
        <w:rPr>
          <w:rFonts w:ascii="Times New Roman" w:hAnsi="Times New Roman" w:cs="Times New Roman"/>
          <w:sz w:val="28"/>
          <w:szCs w:val="28"/>
        </w:rPr>
        <w:t xml:space="preserve"> создание условий, в которых каждый ребенок мог бы передать свои эмоции, чувства, желания и взгляды, как в обычном разговоре, так и публично, не стесняясь слушателей.</w:t>
      </w:r>
    </w:p>
    <w:p w14:paraId="6ACDC5ED" w14:textId="77777777" w:rsidR="00D002E4" w:rsidRDefault="00D002E4" w:rsidP="004168E5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 xml:space="preserve">Огромную помощь в этом оказывает игровая деятельность, которую надо проводить каждый день. Участвуя в ней, дети знакомятся с окружающим миром во всем его многообразии — через образы, краски, звуки, музыку, а умело поставленные </w:t>
      </w:r>
      <w:proofErr w:type="gramStart"/>
      <w:r w:rsidRPr="00356E5B">
        <w:rPr>
          <w:rFonts w:ascii="Times New Roman" w:hAnsi="Times New Roman" w:cs="Times New Roman"/>
          <w:sz w:val="28"/>
          <w:szCs w:val="28"/>
        </w:rPr>
        <w:t>логопедом  вопросы</w:t>
      </w:r>
      <w:proofErr w:type="gramEnd"/>
      <w:r w:rsidRPr="00356E5B">
        <w:rPr>
          <w:rFonts w:ascii="Times New Roman" w:hAnsi="Times New Roman" w:cs="Times New Roman"/>
          <w:sz w:val="28"/>
          <w:szCs w:val="28"/>
        </w:rPr>
        <w:t xml:space="preserve"> побуждают думать, анализировать, делать выводы и обобщения.</w:t>
      </w:r>
    </w:p>
    <w:p w14:paraId="732F027D" w14:textId="77777777" w:rsidR="00D002E4" w:rsidRPr="004168E5" w:rsidRDefault="00D002E4" w:rsidP="004168E5">
      <w:pPr>
        <w:jc w:val="both"/>
        <w:rPr>
          <w:rFonts w:ascii="Times New Roman" w:hAnsi="Times New Roman" w:cs="Times New Roman"/>
          <w:sz w:val="28"/>
          <w:szCs w:val="28"/>
        </w:rPr>
      </w:pPr>
      <w:r w:rsidRPr="00D56FA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Цел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ь:</w:t>
      </w:r>
    </w:p>
    <w:p w14:paraId="6D7F7D1A" w14:textId="2440EF32" w:rsidR="00D002E4" w:rsidRDefault="00D002E4" w:rsidP="004168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речи в процессе коммуникативно-игровой деятельност</w:t>
      </w:r>
      <w:r w:rsidR="006B009D">
        <w:rPr>
          <w:rFonts w:ascii="Times New Roman" w:hAnsi="Times New Roman" w:cs="Times New Roman"/>
          <w:sz w:val="28"/>
          <w:szCs w:val="28"/>
        </w:rPr>
        <w:t>и детей дошкольного возраста с ОВЗ.</w:t>
      </w:r>
    </w:p>
    <w:p w14:paraId="4EEF4CD9" w14:textId="77777777" w:rsidR="00D002E4" w:rsidRDefault="00D002E4" w:rsidP="004168E5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Задачи:</w:t>
      </w:r>
    </w:p>
    <w:p w14:paraId="4D640B28" w14:textId="77777777" w:rsidR="00D002E4" w:rsidRDefault="00D002E4" w:rsidP="004168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Образовательные: </w:t>
      </w:r>
      <w:r>
        <w:rPr>
          <w:rFonts w:ascii="Times New Roman" w:hAnsi="Times New Roman" w:cs="Times New Roman"/>
          <w:sz w:val="28"/>
          <w:szCs w:val="28"/>
        </w:rPr>
        <w:t>расширять, обогащать и активировать словарь детей посредством коммуникативных игр.</w:t>
      </w:r>
    </w:p>
    <w:p w14:paraId="120CCDB5" w14:textId="77777777" w:rsidR="00D002E4" w:rsidRDefault="00D002E4" w:rsidP="004168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Развивающие: </w:t>
      </w:r>
      <w:r>
        <w:rPr>
          <w:rFonts w:ascii="Times New Roman" w:hAnsi="Times New Roman" w:cs="Times New Roman"/>
          <w:sz w:val="28"/>
          <w:szCs w:val="28"/>
        </w:rPr>
        <w:t>развивать речь детей как средство общения; совершенствовать диалогическую и монологическую формы речи; развивать эмоциональную сферу, чуткость, внимание.</w:t>
      </w:r>
    </w:p>
    <w:p w14:paraId="103C59DF" w14:textId="77777777" w:rsidR="00D002E4" w:rsidRPr="00B70AEE" w:rsidRDefault="00D002E4" w:rsidP="004168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Воспитательные: </w:t>
      </w:r>
      <w:r>
        <w:rPr>
          <w:rFonts w:ascii="Times New Roman" w:hAnsi="Times New Roman" w:cs="Times New Roman"/>
          <w:sz w:val="28"/>
          <w:szCs w:val="28"/>
        </w:rPr>
        <w:t>воспитывать уверенность в своих силах, умение работать в коллективе</w:t>
      </w:r>
    </w:p>
    <w:p w14:paraId="76506D91" w14:textId="77777777" w:rsidR="00D002E4" w:rsidRPr="004168E5" w:rsidRDefault="00D002E4" w:rsidP="004168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Методы и приемы:</w:t>
      </w:r>
    </w:p>
    <w:p w14:paraId="06883E4D" w14:textId="77777777" w:rsidR="00D002E4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 непосредственного наблюдения и его разновидности.: наблюдение в природе, на экскурсии. Рассматривание игрушек, картин. Рассказывание по игрушкам и картинам.</w:t>
      </w:r>
    </w:p>
    <w:p w14:paraId="33CAD5BB" w14:textId="77777777" w:rsidR="00D002E4" w:rsidRPr="008B7671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8B7671">
        <w:rPr>
          <w:rFonts w:ascii="Times New Roman" w:hAnsi="Times New Roman" w:cs="Times New Roman"/>
          <w:sz w:val="28"/>
          <w:szCs w:val="28"/>
        </w:rPr>
        <w:t>Чтение и рассказывание художественных произведений</w:t>
      </w:r>
      <w:r>
        <w:rPr>
          <w:rFonts w:ascii="Times New Roman" w:hAnsi="Times New Roman" w:cs="Times New Roman"/>
          <w:sz w:val="28"/>
          <w:szCs w:val="28"/>
        </w:rPr>
        <w:t>. Заучивание наизусть, пересказ. Обобщающая беседа. Рассказывание без опоры на наглядный материал.</w:t>
      </w:r>
    </w:p>
    <w:p w14:paraId="077644E6" w14:textId="77777777" w:rsidR="00D002E4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Дидактические игры. Игры - драматизации, инсценировки. Хороводные игры и упражнения.</w:t>
      </w:r>
    </w:p>
    <w:p w14:paraId="5F3DD67D" w14:textId="77777777" w:rsidR="00D002E4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Групповая и подгрупповая форма работы с дошкольниками.</w:t>
      </w:r>
    </w:p>
    <w:p w14:paraId="625A5652" w14:textId="77777777" w:rsidR="00D002E4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EAE6A9F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BC3CD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  <w:t>Срок реализации</w:t>
      </w:r>
      <w:r>
        <w:rPr>
          <w:rFonts w:ascii="Times New Roman" w:hAnsi="Times New Roman" w:cs="Times New Roman"/>
          <w:sz w:val="28"/>
          <w:szCs w:val="28"/>
        </w:rPr>
        <w:t>: 1 год</w:t>
      </w:r>
      <w:r w:rsidRPr="00356E5B">
        <w:rPr>
          <w:rFonts w:ascii="Times New Roman" w:hAnsi="Times New Roman" w:cs="Times New Roman"/>
          <w:sz w:val="28"/>
          <w:szCs w:val="28"/>
        </w:rPr>
        <w:t>.</w:t>
      </w:r>
    </w:p>
    <w:p w14:paraId="443D1FA4" w14:textId="095C5E03" w:rsidR="00D002E4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BC3CD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Участники </w:t>
      </w:r>
      <w:r w:rsidRPr="001369A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проекта</w:t>
      </w:r>
      <w:r w:rsidRPr="001369A9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дети </w:t>
      </w:r>
      <w:r w:rsidR="0094786C">
        <w:rPr>
          <w:rFonts w:ascii="Times New Roman" w:hAnsi="Times New Roman" w:cs="Times New Roman"/>
          <w:sz w:val="28"/>
          <w:szCs w:val="28"/>
        </w:rPr>
        <w:t>дошкольного возраста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56E5B">
        <w:rPr>
          <w:rFonts w:ascii="Times New Roman" w:hAnsi="Times New Roman" w:cs="Times New Roman"/>
          <w:sz w:val="28"/>
          <w:szCs w:val="28"/>
        </w:rPr>
        <w:t xml:space="preserve">логопед, </w:t>
      </w:r>
      <w:r>
        <w:rPr>
          <w:rFonts w:ascii="Times New Roman" w:hAnsi="Times New Roman" w:cs="Times New Roman"/>
          <w:sz w:val="28"/>
          <w:szCs w:val="28"/>
        </w:rPr>
        <w:t>родители (законные представители)</w:t>
      </w:r>
    </w:p>
    <w:p w14:paraId="18D1D32A" w14:textId="0E647373" w:rsidR="003F3C3C" w:rsidRPr="003F3C3C" w:rsidRDefault="003F3C3C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F3C3C">
        <w:rPr>
          <w:rFonts w:ascii="Times New Roman" w:hAnsi="Times New Roman" w:cs="Times New Roman"/>
          <w:b/>
          <w:bCs/>
          <w:sz w:val="28"/>
          <w:szCs w:val="28"/>
          <w:u w:val="single"/>
        </w:rPr>
        <w:t>Обеспечение проекта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интерактивное оборудование, компьютер </w:t>
      </w:r>
      <w:r>
        <w:rPr>
          <w:rFonts w:ascii="Times New Roman" w:hAnsi="Times New Roman" w:cs="Times New Roman"/>
          <w:sz w:val="28"/>
          <w:szCs w:val="28"/>
          <w:lang w:val="en-US"/>
        </w:rPr>
        <w:t>SAMSUNG</w:t>
      </w:r>
      <w:r>
        <w:rPr>
          <w:rFonts w:ascii="Times New Roman" w:hAnsi="Times New Roman" w:cs="Times New Roman"/>
          <w:sz w:val="28"/>
          <w:szCs w:val="28"/>
        </w:rPr>
        <w:t>, принтер, Умное зеркало с встроенным компьютером.</w:t>
      </w:r>
    </w:p>
    <w:p w14:paraId="77F3B429" w14:textId="77777777" w:rsidR="00D002E4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B538413" w14:textId="77777777" w:rsidR="00D002E4" w:rsidRDefault="00D002E4" w:rsidP="00461BDD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Этапы реализации проекта:</w:t>
      </w:r>
    </w:p>
    <w:p w14:paraId="2DFEBE6C" w14:textId="77777777" w:rsidR="00D002E4" w:rsidRDefault="00D002E4" w:rsidP="00461BDD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61BDD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val="en-US"/>
        </w:rPr>
        <w:t>I</w:t>
      </w:r>
      <w:r w:rsidRPr="00461BDD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. Подготовительный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этап:</w:t>
      </w:r>
    </w:p>
    <w:p w14:paraId="20DBEFD5" w14:textId="77777777" w:rsidR="00D002E4" w:rsidRPr="00B70AEE" w:rsidRDefault="00D002E4" w:rsidP="00461BDD">
      <w:pPr>
        <w:jc w:val="both"/>
        <w:rPr>
          <w:rFonts w:ascii="Times New Roman" w:hAnsi="Times New Roman" w:cs="Times New Roman"/>
          <w:sz w:val="28"/>
          <w:szCs w:val="28"/>
        </w:rPr>
      </w:pPr>
      <w:r w:rsidRPr="00B70AE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B70AEE">
        <w:rPr>
          <w:rFonts w:ascii="Times New Roman" w:hAnsi="Times New Roman" w:cs="Times New Roman"/>
          <w:sz w:val="28"/>
          <w:szCs w:val="28"/>
        </w:rPr>
        <w:t>обследование детей н</w:t>
      </w:r>
      <w:r>
        <w:rPr>
          <w:rFonts w:ascii="Times New Roman" w:hAnsi="Times New Roman" w:cs="Times New Roman"/>
          <w:sz w:val="28"/>
          <w:szCs w:val="28"/>
        </w:rPr>
        <w:t>а начальном этапе (мониторинг)</w:t>
      </w:r>
    </w:p>
    <w:p w14:paraId="308C7381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6E5B">
        <w:rPr>
          <w:rFonts w:ascii="Times New Roman" w:hAnsi="Times New Roman" w:cs="Times New Roman"/>
          <w:sz w:val="28"/>
          <w:szCs w:val="28"/>
        </w:rPr>
        <w:t>подборка игр для </w:t>
      </w:r>
      <w:r w:rsidRPr="00BC3CDC">
        <w:rPr>
          <w:rFonts w:ascii="Times New Roman" w:hAnsi="Times New Roman" w:cs="Times New Roman"/>
          <w:sz w:val="28"/>
          <w:szCs w:val="28"/>
        </w:rPr>
        <w:t>развити</w:t>
      </w:r>
      <w:r w:rsidRPr="00356E5B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356E5B">
        <w:rPr>
          <w:rFonts w:ascii="Times New Roman" w:hAnsi="Times New Roman" w:cs="Times New Roman"/>
          <w:sz w:val="28"/>
          <w:szCs w:val="28"/>
        </w:rPr>
        <w:t> фонематического слуха, мелкой моторики, координации </w:t>
      </w:r>
      <w:r w:rsidRPr="00BC3CDC">
        <w:rPr>
          <w:rFonts w:ascii="Times New Roman" w:hAnsi="Times New Roman" w:cs="Times New Roman"/>
          <w:sz w:val="28"/>
          <w:szCs w:val="28"/>
        </w:rPr>
        <w:t>речи с движениями</w:t>
      </w:r>
      <w:r w:rsidRPr="00356E5B">
        <w:rPr>
          <w:rFonts w:ascii="Times New Roman" w:hAnsi="Times New Roman" w:cs="Times New Roman"/>
          <w:sz w:val="28"/>
          <w:szCs w:val="28"/>
        </w:rPr>
        <w:t>;</w:t>
      </w:r>
    </w:p>
    <w:p w14:paraId="1737ED63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- составление рекомендаций для родителей, воспитателей;</w:t>
      </w:r>
    </w:p>
    <w:p w14:paraId="579ABA6B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E5B">
        <w:rPr>
          <w:rFonts w:ascii="Times New Roman" w:hAnsi="Times New Roman" w:cs="Times New Roman"/>
          <w:sz w:val="28"/>
          <w:szCs w:val="28"/>
        </w:rPr>
        <w:t>разработка бесед с детьми;</w:t>
      </w:r>
    </w:p>
    <w:p w14:paraId="65EE7156" w14:textId="77777777" w:rsidR="00D002E4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56E5B">
        <w:rPr>
          <w:rFonts w:ascii="Times New Roman" w:hAnsi="Times New Roman" w:cs="Times New Roman"/>
          <w:sz w:val="28"/>
          <w:szCs w:val="28"/>
        </w:rPr>
        <w:t>составление календарно-тематического плана.</w:t>
      </w:r>
    </w:p>
    <w:p w14:paraId="077EE19D" w14:textId="77777777" w:rsidR="00D002E4" w:rsidRPr="001B081E" w:rsidRDefault="00D002E4" w:rsidP="001B08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и</w:t>
      </w:r>
      <w:r w:rsidRPr="001B081E">
        <w:rPr>
          <w:rFonts w:ascii="Times New Roman" w:hAnsi="Times New Roman" w:cs="Times New Roman"/>
          <w:sz w:val="28"/>
          <w:szCs w:val="28"/>
        </w:rPr>
        <w:t>спользуемая литература:</w:t>
      </w:r>
    </w:p>
    <w:p w14:paraId="29A1F0B2" w14:textId="26033AF0" w:rsidR="00D002E4" w:rsidRDefault="00D002E4" w:rsidP="001B081E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Клюева Н.В., Касаткина Ю. В. Учим детей общению. Характер, коммуникабельность. Популярное пособие для родителей и педагогов. Ярославль: Академия развития, 1997 – 240 с.</w:t>
      </w:r>
    </w:p>
    <w:p w14:paraId="449B9A08" w14:textId="77777777" w:rsidR="00D002E4" w:rsidRDefault="00D002E4" w:rsidP="001B081E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Мамаева В. Экспертная оценка в детском саду. Обруч.2004 № 5 – с. 12</w:t>
      </w:r>
    </w:p>
    <w:p w14:paraId="2070F5AE" w14:textId="77777777" w:rsidR="00D002E4" w:rsidRDefault="00D002E4" w:rsidP="001B081E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Минаева В.М., Развитие эмоций дошкольников. Занятия. Игры. Пособие для практических работников дошкольного учреждения. М., АРКТИ, 20014,-48с.</w:t>
      </w:r>
    </w:p>
    <w:p w14:paraId="288DE6B5" w14:textId="77777777" w:rsidR="00D002E4" w:rsidRDefault="00D002E4" w:rsidP="001B081E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Панфилова М.А.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Игротерапия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общения. Тесты и коррекционные игры. Практическое пособие для психологов и родителей. М., Издательство ГНОМ.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 w:cs="Times New Roman"/>
          <w:sz w:val="28"/>
          <w:szCs w:val="28"/>
        </w:rPr>
        <w:t>, 1996 -523 с.</w:t>
      </w:r>
    </w:p>
    <w:p w14:paraId="66D88711" w14:textId="3EADBE59" w:rsidR="00D002E4" w:rsidRDefault="00D002E4" w:rsidP="001B081E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Успенская Л.П., Успенский М.В. Учитесь говорить и общаться, ч.1,</w:t>
      </w:r>
      <w:r w:rsidR="003F3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ч2, М., Просвещение 1992 с.-320</w:t>
      </w:r>
    </w:p>
    <w:p w14:paraId="1BC284CC" w14:textId="2A6C1F52" w:rsidR="00D002E4" w:rsidRDefault="00D002E4" w:rsidP="001B081E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Фомичёва М.Ф. Воспитание у детей правильного произношения. СМ., Просвещение 1989, с-239</w:t>
      </w:r>
    </w:p>
    <w:p w14:paraId="106D55FC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D887026" w14:textId="77777777" w:rsidR="00D002E4" w:rsidRPr="00B51935" w:rsidRDefault="00D002E4" w:rsidP="009A797C">
      <w:pPr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B51935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Основной этап:</w:t>
      </w:r>
    </w:p>
    <w:p w14:paraId="06434636" w14:textId="77777777" w:rsidR="00D002E4" w:rsidRPr="00461BDD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- с</w:t>
      </w:r>
      <w:r w:rsidRPr="00461BD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овместная коррек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ционная деятельность логопеда, родителей (лиц их заменяющих)</w:t>
      </w:r>
      <w:r w:rsidRPr="00461BDD">
        <w:rPr>
          <w:rFonts w:ascii="Times New Roman" w:hAnsi="Times New Roman" w:cs="Times New Roman"/>
          <w:sz w:val="28"/>
          <w:szCs w:val="28"/>
        </w:rPr>
        <w:t>:</w:t>
      </w:r>
    </w:p>
    <w:p w14:paraId="5DE94860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- взаимод</w:t>
      </w:r>
      <w:r>
        <w:rPr>
          <w:rFonts w:ascii="Times New Roman" w:hAnsi="Times New Roman" w:cs="Times New Roman"/>
          <w:sz w:val="28"/>
          <w:szCs w:val="28"/>
        </w:rPr>
        <w:t>ействие логопеда с психологом</w:t>
      </w:r>
      <w:r w:rsidRPr="00356E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 специалистами по реабилитационной работе; </w:t>
      </w:r>
      <w:r w:rsidRPr="00356E5B">
        <w:rPr>
          <w:rFonts w:ascii="Times New Roman" w:hAnsi="Times New Roman" w:cs="Times New Roman"/>
          <w:sz w:val="28"/>
          <w:szCs w:val="28"/>
        </w:rPr>
        <w:t>составление перспективного планирования игровой деятельности на текущий период по всем направлениям;</w:t>
      </w:r>
    </w:p>
    <w:p w14:paraId="598A8502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- обсуждение и выбор форм, методов и приемов </w:t>
      </w:r>
      <w:r w:rsidRPr="00BC3CDC">
        <w:rPr>
          <w:rFonts w:ascii="Times New Roman" w:hAnsi="Times New Roman" w:cs="Times New Roman"/>
          <w:sz w:val="28"/>
          <w:szCs w:val="28"/>
        </w:rPr>
        <w:t>коррекционно-развивающей работы;</w:t>
      </w:r>
      <w:r w:rsidRPr="00356E5B">
        <w:rPr>
          <w:rFonts w:ascii="Times New Roman" w:hAnsi="Times New Roman" w:cs="Times New Roman"/>
          <w:sz w:val="28"/>
          <w:szCs w:val="28"/>
        </w:rPr>
        <w:t xml:space="preserve"> - оснащение </w:t>
      </w:r>
      <w:r w:rsidRPr="00BC3CDC">
        <w:rPr>
          <w:rFonts w:ascii="Times New Roman" w:hAnsi="Times New Roman" w:cs="Times New Roman"/>
          <w:sz w:val="28"/>
          <w:szCs w:val="28"/>
        </w:rPr>
        <w:t>развивающего</w:t>
      </w:r>
      <w:r w:rsidRPr="00356E5B">
        <w:rPr>
          <w:rFonts w:ascii="Times New Roman" w:hAnsi="Times New Roman" w:cs="Times New Roman"/>
          <w:sz w:val="28"/>
          <w:szCs w:val="28"/>
        </w:rPr>
        <w:t> предметного пространст</w:t>
      </w:r>
      <w:r>
        <w:rPr>
          <w:rFonts w:ascii="Times New Roman" w:hAnsi="Times New Roman" w:cs="Times New Roman"/>
          <w:sz w:val="28"/>
          <w:szCs w:val="28"/>
        </w:rPr>
        <w:t>ва в групповом помещении или на воздухе играми.</w:t>
      </w:r>
    </w:p>
    <w:p w14:paraId="321D7A6A" w14:textId="77777777" w:rsidR="00D002E4" w:rsidRDefault="00D002E4" w:rsidP="009A797C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</w:pPr>
      <w:r w:rsidRPr="00B51935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. </w:t>
      </w:r>
      <w:r w:rsidRPr="00461BDD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Заключительны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й этап:</w:t>
      </w:r>
    </w:p>
    <w:p w14:paraId="2FEE026F" w14:textId="77777777" w:rsidR="00D002E4" w:rsidRDefault="00D002E4" w:rsidP="009A797C">
      <w:pPr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- заключительная диагностика, подведение итогов по результатам проекта.</w:t>
      </w:r>
    </w:p>
    <w:p w14:paraId="58E03291" w14:textId="77777777" w:rsidR="00D002E4" w:rsidRPr="00B70AEE" w:rsidRDefault="00D002E4" w:rsidP="009A797C">
      <w:pPr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14:paraId="2C00C124" w14:textId="77777777" w:rsidR="00D002E4" w:rsidRDefault="00D002E4" w:rsidP="00CC502F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8B767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Ожидае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мые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ab/>
        <w:t>результаты:</w:t>
      </w:r>
    </w:p>
    <w:p w14:paraId="33FE3B1A" w14:textId="77777777" w:rsidR="00D002E4" w:rsidRDefault="00D002E4" w:rsidP="002151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Развития речи детей через коммуникативные игры; </w:t>
      </w:r>
    </w:p>
    <w:p w14:paraId="3B2E10B0" w14:textId="77777777" w:rsidR="00D002E4" w:rsidRDefault="00D002E4" w:rsidP="002151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предметно-развивающей среды по теме проекта;</w:t>
      </w:r>
    </w:p>
    <w:p w14:paraId="71430B46" w14:textId="77777777" w:rsidR="00D002E4" w:rsidRDefault="00D002E4" w:rsidP="002151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Обогащение игрового, коммуникативного, эмоционального опыта дошкольников, расширение кругозора, повышение познавательного интереса;</w:t>
      </w:r>
    </w:p>
    <w:p w14:paraId="34146661" w14:textId="77777777" w:rsidR="00D002E4" w:rsidRDefault="00D002E4" w:rsidP="002151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уровня развития речи, общительности, самооценки.</w:t>
      </w:r>
    </w:p>
    <w:p w14:paraId="0DA86B16" w14:textId="77777777" w:rsidR="00D002E4" w:rsidRDefault="00D002E4" w:rsidP="002151B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120E849" w14:textId="77777777" w:rsidR="00D002E4" w:rsidRDefault="00D002E4" w:rsidP="00C81B62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367C0253" w14:textId="77777777" w:rsidR="00D002E4" w:rsidRDefault="00D002E4" w:rsidP="00C81B62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6DB968C4" w14:textId="378F4812" w:rsidR="003F3C3C" w:rsidRDefault="003F3C3C" w:rsidP="00C81B62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0ECCB01C" w14:textId="77777777" w:rsidR="0094786C" w:rsidRDefault="0094786C" w:rsidP="00C81B62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46AD8569" w14:textId="77777777" w:rsidR="00D002E4" w:rsidRDefault="00D002E4" w:rsidP="00C81B62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09E3D78D" w14:textId="77777777" w:rsidR="00D002E4" w:rsidRDefault="00D002E4" w:rsidP="002177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Календарно-тематическое</w:t>
      </w:r>
      <w:r w:rsidRPr="002177C6">
        <w:rPr>
          <w:rFonts w:ascii="Times New Roman" w:hAnsi="Times New Roman" w:cs="Times New Roman"/>
          <w:b/>
          <w:bCs/>
          <w:sz w:val="32"/>
          <w:szCs w:val="32"/>
        </w:rPr>
        <w:t xml:space="preserve"> планирование проекта</w:t>
      </w:r>
    </w:p>
    <w:p w14:paraId="04D0FDDD" w14:textId="77777777" w:rsidR="00D002E4" w:rsidRDefault="00D002E4" w:rsidP="002177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106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"/>
        <w:gridCol w:w="2545"/>
        <w:gridCol w:w="3224"/>
        <w:gridCol w:w="1744"/>
        <w:gridCol w:w="2412"/>
      </w:tblGrid>
      <w:tr w:rsidR="00D002E4" w14:paraId="281EBE8F" w14:textId="77777777">
        <w:tc>
          <w:tcPr>
            <w:tcW w:w="695" w:type="dxa"/>
          </w:tcPr>
          <w:p w14:paraId="60A7BF41" w14:textId="77777777" w:rsidR="00D002E4" w:rsidRPr="00A04EB9" w:rsidRDefault="00D002E4" w:rsidP="00A04EB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4E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14:paraId="1E6114C1" w14:textId="77777777" w:rsidR="00D002E4" w:rsidRPr="00A04EB9" w:rsidRDefault="00D002E4" w:rsidP="00A04EB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4E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Pr="00A04EB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/</w:t>
            </w:r>
            <w:r w:rsidRPr="00A04E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2545" w:type="dxa"/>
          </w:tcPr>
          <w:p w14:paraId="0D65F86C" w14:textId="77777777" w:rsidR="00D002E4" w:rsidRPr="00A04EB9" w:rsidRDefault="00D002E4" w:rsidP="0094398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4E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и содержание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04E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лексической темы</w:t>
            </w:r>
          </w:p>
        </w:tc>
        <w:tc>
          <w:tcPr>
            <w:tcW w:w="3224" w:type="dxa"/>
          </w:tcPr>
          <w:p w14:paraId="1BF80594" w14:textId="77777777" w:rsidR="00D002E4" w:rsidRPr="00A04EB9" w:rsidRDefault="00D002E4" w:rsidP="00A04EB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Игры и упражнения</w:t>
            </w:r>
          </w:p>
        </w:tc>
        <w:tc>
          <w:tcPr>
            <w:tcW w:w="1744" w:type="dxa"/>
          </w:tcPr>
          <w:p w14:paraId="14FAB70A" w14:textId="77777777" w:rsidR="00D002E4" w:rsidRPr="00A04EB9" w:rsidRDefault="00D002E4" w:rsidP="00A04EB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4E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</w:t>
            </w:r>
          </w:p>
        </w:tc>
        <w:tc>
          <w:tcPr>
            <w:tcW w:w="2412" w:type="dxa"/>
          </w:tcPr>
          <w:p w14:paraId="714CBDEA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</w:t>
            </w:r>
          </w:p>
        </w:tc>
      </w:tr>
      <w:tr w:rsidR="00D002E4" w14:paraId="6D8D4D46" w14:textId="77777777">
        <w:tc>
          <w:tcPr>
            <w:tcW w:w="695" w:type="dxa"/>
          </w:tcPr>
          <w:p w14:paraId="3E8133DD" w14:textId="77777777" w:rsidR="00D002E4" w:rsidRPr="00A04EB9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4EB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45" w:type="dxa"/>
          </w:tcPr>
          <w:p w14:paraId="7DAF7CCC" w14:textId="77777777" w:rsidR="00D002E4" w:rsidRPr="00A04EB9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EB9">
              <w:rPr>
                <w:rFonts w:ascii="Times New Roman" w:hAnsi="Times New Roman" w:cs="Times New Roman"/>
                <w:sz w:val="28"/>
                <w:szCs w:val="28"/>
              </w:rPr>
              <w:t>Зимующие птицы</w:t>
            </w:r>
          </w:p>
        </w:tc>
        <w:tc>
          <w:tcPr>
            <w:tcW w:w="3224" w:type="dxa"/>
          </w:tcPr>
          <w:p w14:paraId="5053A44E" w14:textId="7CF51C9D" w:rsidR="00D002E4" w:rsidRPr="0094398E" w:rsidRDefault="00D002E4" w:rsidP="00943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Словесная игра </w:t>
            </w:r>
            <w:r w:rsidRPr="0094398E">
              <w:rPr>
                <w:rFonts w:ascii="Times New Roman" w:hAnsi="Times New Roman" w:cs="Times New Roman"/>
                <w:sz w:val="24"/>
                <w:szCs w:val="24"/>
              </w:rPr>
              <w:t>«Прилетели птицы»;</w:t>
            </w:r>
            <w:r w:rsidR="003F3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398E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«В зимней столовой»; речевая игра «Кто как голос подает»; игра «Летает не летает»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«Где какая птица находится»</w:t>
            </w:r>
          </w:p>
        </w:tc>
        <w:tc>
          <w:tcPr>
            <w:tcW w:w="1744" w:type="dxa"/>
          </w:tcPr>
          <w:p w14:paraId="33D32A77" w14:textId="77777777" w:rsidR="00D002E4" w:rsidRPr="00A04EB9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EB9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412" w:type="dxa"/>
          </w:tcPr>
          <w:p w14:paraId="4710E0CF" w14:textId="77777777" w:rsidR="00D002E4" w:rsidRPr="00A04EB9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EB9">
              <w:rPr>
                <w:rFonts w:ascii="Times New Roman" w:hAnsi="Times New Roman" w:cs="Times New Roman"/>
                <w:sz w:val="28"/>
                <w:szCs w:val="28"/>
              </w:rPr>
              <w:t>логопед</w:t>
            </w:r>
          </w:p>
        </w:tc>
      </w:tr>
      <w:tr w:rsidR="00D002E4" w14:paraId="336EED92" w14:textId="77777777">
        <w:tc>
          <w:tcPr>
            <w:tcW w:w="695" w:type="dxa"/>
          </w:tcPr>
          <w:p w14:paraId="60DA5BBB" w14:textId="77777777" w:rsidR="00D002E4" w:rsidRPr="00A04EB9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EB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45" w:type="dxa"/>
          </w:tcPr>
          <w:p w14:paraId="33FE04F4" w14:textId="77777777" w:rsidR="00D002E4" w:rsidRPr="00A04EB9" w:rsidRDefault="00D002E4" w:rsidP="009439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Домашние </w:t>
            </w:r>
            <w:r w:rsidRPr="00A04EB9"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</w:p>
        </w:tc>
        <w:tc>
          <w:tcPr>
            <w:tcW w:w="3224" w:type="dxa"/>
          </w:tcPr>
          <w:p w14:paraId="3310CD52" w14:textId="77777777" w:rsidR="00D002E4" w:rsidRPr="008228A4" w:rsidRDefault="00D002E4" w:rsidP="00822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«Узнай животное по описанию»;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«»Кто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кричит»; «Назови семью»; «»Кто кем был»; «Какую пользу приношу»; «Кто, где живет»</w:t>
            </w:r>
          </w:p>
        </w:tc>
        <w:tc>
          <w:tcPr>
            <w:tcW w:w="1744" w:type="dxa"/>
          </w:tcPr>
          <w:p w14:paraId="26A1A3F9" w14:textId="77777777" w:rsidR="00D002E4" w:rsidRPr="00A04EB9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EB9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412" w:type="dxa"/>
          </w:tcPr>
          <w:p w14:paraId="221C517D" w14:textId="77777777" w:rsidR="00D002E4" w:rsidRPr="00A04EB9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EB9">
              <w:rPr>
                <w:rFonts w:ascii="Times New Roman" w:hAnsi="Times New Roman" w:cs="Times New Roman"/>
                <w:sz w:val="28"/>
                <w:szCs w:val="28"/>
              </w:rPr>
              <w:t>логопед</w:t>
            </w:r>
          </w:p>
        </w:tc>
      </w:tr>
      <w:tr w:rsidR="00D002E4" w14:paraId="5C5F15DD" w14:textId="77777777">
        <w:tc>
          <w:tcPr>
            <w:tcW w:w="695" w:type="dxa"/>
          </w:tcPr>
          <w:p w14:paraId="419CC69E" w14:textId="77777777" w:rsidR="00D002E4" w:rsidRPr="00A04EB9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45" w:type="dxa"/>
          </w:tcPr>
          <w:p w14:paraId="367C674D" w14:textId="77777777" w:rsidR="00D002E4" w:rsidRPr="00A04EB9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Весна. Мамин день</w:t>
            </w:r>
          </w:p>
        </w:tc>
        <w:tc>
          <w:tcPr>
            <w:tcW w:w="3224" w:type="dxa"/>
          </w:tcPr>
          <w:p w14:paraId="5D93CEE3" w14:textId="77777777" w:rsidR="00D002E4" w:rsidRPr="008228A4" w:rsidRDefault="00D002E4" w:rsidP="00822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8A4">
              <w:rPr>
                <w:rFonts w:ascii="Times New Roman" w:hAnsi="Times New Roman" w:cs="Times New Roman"/>
                <w:sz w:val="24"/>
                <w:szCs w:val="24"/>
              </w:rPr>
              <w:t>Игры «Назови ласково»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«Весенний день»; «Подарки для мамы»; «Кто кем приходится»; «Чей, чья, чей, чьи»</w:t>
            </w:r>
          </w:p>
        </w:tc>
        <w:tc>
          <w:tcPr>
            <w:tcW w:w="1744" w:type="dxa"/>
          </w:tcPr>
          <w:p w14:paraId="0A74B31C" w14:textId="77777777" w:rsidR="00D002E4" w:rsidRPr="00A04EB9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412" w:type="dxa"/>
          </w:tcPr>
          <w:p w14:paraId="3A07E814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EB9">
              <w:rPr>
                <w:rFonts w:ascii="Times New Roman" w:hAnsi="Times New Roman" w:cs="Times New Roman"/>
                <w:sz w:val="28"/>
                <w:szCs w:val="28"/>
              </w:rPr>
              <w:t>логопед</w:t>
            </w:r>
          </w:p>
        </w:tc>
      </w:tr>
      <w:tr w:rsidR="00D002E4" w14:paraId="14E19CB7" w14:textId="77777777">
        <w:tc>
          <w:tcPr>
            <w:tcW w:w="695" w:type="dxa"/>
          </w:tcPr>
          <w:p w14:paraId="46D6ADE1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45" w:type="dxa"/>
          </w:tcPr>
          <w:p w14:paraId="34D96E79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Дикие животные</w:t>
            </w:r>
          </w:p>
        </w:tc>
        <w:tc>
          <w:tcPr>
            <w:tcW w:w="3224" w:type="dxa"/>
          </w:tcPr>
          <w:p w14:paraId="146FFAB7" w14:textId="77777777" w:rsidR="00D002E4" w:rsidRPr="008228A4" w:rsidRDefault="00D002E4" w:rsidP="00822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«Назови семью»; «Кто где живет»; «Кто чем питается»;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Кокай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какая»; «Подбери словечко»; «Узнай зверя по описанию»</w:t>
            </w:r>
          </w:p>
        </w:tc>
        <w:tc>
          <w:tcPr>
            <w:tcW w:w="1744" w:type="dxa"/>
          </w:tcPr>
          <w:p w14:paraId="26F20165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412" w:type="dxa"/>
          </w:tcPr>
          <w:p w14:paraId="2D2C3B09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EB9">
              <w:rPr>
                <w:rFonts w:ascii="Times New Roman" w:hAnsi="Times New Roman" w:cs="Times New Roman"/>
                <w:sz w:val="28"/>
                <w:szCs w:val="28"/>
              </w:rPr>
              <w:t>логопед</w:t>
            </w:r>
          </w:p>
        </w:tc>
      </w:tr>
      <w:tr w:rsidR="00D002E4" w14:paraId="744891DB" w14:textId="77777777">
        <w:tc>
          <w:tcPr>
            <w:tcW w:w="695" w:type="dxa"/>
          </w:tcPr>
          <w:p w14:paraId="2E45E728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45" w:type="dxa"/>
          </w:tcPr>
          <w:p w14:paraId="4AC1B8BB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- Обувь</w:t>
            </w:r>
          </w:p>
        </w:tc>
        <w:tc>
          <w:tcPr>
            <w:tcW w:w="3224" w:type="dxa"/>
          </w:tcPr>
          <w:p w14:paraId="04D8B78D" w14:textId="77777777" w:rsidR="00D002E4" w:rsidRPr="002E2C7E" w:rsidRDefault="00D002E4" w:rsidP="002E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«Один - много»; «Скажи наоборот»; «Назови ласково»; «Всё наоборот»; «Что из чего</w:t>
            </w:r>
            <w:r w:rsidRPr="002E2C7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»; «Жадина»;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Сравнилки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»; «Для чего это нужно»; «Четвертый лишний»</w:t>
            </w:r>
          </w:p>
        </w:tc>
        <w:tc>
          <w:tcPr>
            <w:tcW w:w="1744" w:type="dxa"/>
          </w:tcPr>
          <w:p w14:paraId="090658FE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412" w:type="dxa"/>
          </w:tcPr>
          <w:p w14:paraId="5390C7A9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EB9">
              <w:rPr>
                <w:rFonts w:ascii="Times New Roman" w:hAnsi="Times New Roman" w:cs="Times New Roman"/>
                <w:sz w:val="28"/>
                <w:szCs w:val="28"/>
              </w:rPr>
              <w:t>логопед</w:t>
            </w:r>
          </w:p>
        </w:tc>
      </w:tr>
      <w:tr w:rsidR="00D002E4" w14:paraId="52080104" w14:textId="77777777">
        <w:tc>
          <w:tcPr>
            <w:tcW w:w="695" w:type="dxa"/>
          </w:tcPr>
          <w:p w14:paraId="1F107B3E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2545" w:type="dxa"/>
          </w:tcPr>
          <w:p w14:paraId="5654B697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Лето. Летние забавы.</w:t>
            </w:r>
          </w:p>
          <w:p w14:paraId="0AED9A1F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(промежуточный анализ проекта)</w:t>
            </w:r>
          </w:p>
        </w:tc>
        <w:tc>
          <w:tcPr>
            <w:tcW w:w="3224" w:type="dxa"/>
          </w:tcPr>
          <w:p w14:paraId="583E53E1" w14:textId="6257A526" w:rsidR="00D002E4" w:rsidRPr="002E2C7E" w:rsidRDefault="00D002E4" w:rsidP="002E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«Летние забавы» (с хлопками);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Вставь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пропущено слово»;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«Исправь предложение»; «Как приятно отдыхать летом»; «Мои любимые цветы»; «Скажи иначе»; «Назови ласково»; «Лето дружит с …»</w:t>
            </w:r>
          </w:p>
        </w:tc>
        <w:tc>
          <w:tcPr>
            <w:tcW w:w="1744" w:type="dxa"/>
          </w:tcPr>
          <w:p w14:paraId="6A24B68D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2412" w:type="dxa"/>
          </w:tcPr>
          <w:p w14:paraId="1D7C3AEF" w14:textId="77777777" w:rsidR="00D002E4" w:rsidRDefault="00D002E4" w:rsidP="009439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логопед,</w:t>
            </w:r>
          </w:p>
          <w:p w14:paraId="41ED9207" w14:textId="77777777" w:rsidR="00D002E4" w:rsidRDefault="00D002E4" w:rsidP="009439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психолог,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родители (законные представители)</w:t>
            </w:r>
          </w:p>
        </w:tc>
      </w:tr>
      <w:tr w:rsidR="00D002E4" w14:paraId="355E980A" w14:textId="77777777">
        <w:tc>
          <w:tcPr>
            <w:tcW w:w="695" w:type="dxa"/>
          </w:tcPr>
          <w:p w14:paraId="181BD491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545" w:type="dxa"/>
          </w:tcPr>
          <w:p w14:paraId="7EB6778B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Насекомые</w:t>
            </w:r>
          </w:p>
        </w:tc>
        <w:tc>
          <w:tcPr>
            <w:tcW w:w="3224" w:type="dxa"/>
          </w:tcPr>
          <w:p w14:paraId="39150A87" w14:textId="77777777" w:rsidR="00D002E4" w:rsidRPr="003B0301" w:rsidRDefault="00D002E4" w:rsidP="002E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«Угадай кто</w:t>
            </w:r>
            <w:r w:rsidRPr="003B030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»; «Назови ласково»; «Один – много»; «Доскажи словечко»;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Кто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передвигается</w:t>
            </w:r>
            <w:r w:rsidRPr="003B030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»; «Бывает – не бывает»</w:t>
            </w:r>
          </w:p>
        </w:tc>
        <w:tc>
          <w:tcPr>
            <w:tcW w:w="1744" w:type="dxa"/>
          </w:tcPr>
          <w:p w14:paraId="7741C0C5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412" w:type="dxa"/>
          </w:tcPr>
          <w:p w14:paraId="308D3CB4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EB9">
              <w:rPr>
                <w:rFonts w:ascii="Times New Roman" w:hAnsi="Times New Roman" w:cs="Times New Roman"/>
                <w:sz w:val="28"/>
                <w:szCs w:val="28"/>
              </w:rPr>
              <w:t>логопед</w:t>
            </w:r>
          </w:p>
        </w:tc>
      </w:tr>
      <w:tr w:rsidR="00D002E4" w14:paraId="594F762E" w14:textId="77777777">
        <w:tc>
          <w:tcPr>
            <w:tcW w:w="695" w:type="dxa"/>
          </w:tcPr>
          <w:p w14:paraId="08FB7886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45" w:type="dxa"/>
          </w:tcPr>
          <w:p w14:paraId="324B6BB2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Цветы</w:t>
            </w:r>
          </w:p>
        </w:tc>
        <w:tc>
          <w:tcPr>
            <w:tcW w:w="3224" w:type="dxa"/>
          </w:tcPr>
          <w:p w14:paraId="126F5C4A" w14:textId="57679538" w:rsidR="00D002E4" w:rsidRPr="003B0301" w:rsidRDefault="00D002E4" w:rsidP="003B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«Цветочная викторина»; «Узнай растение»; «Что изменилось</w:t>
            </w:r>
            <w:r w:rsidRPr="003B030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Какого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растения не стало?»; « Найди такой же»; « Найди по описанию»; «Чего не стало»</w:t>
            </w:r>
          </w:p>
        </w:tc>
        <w:tc>
          <w:tcPr>
            <w:tcW w:w="1744" w:type="dxa"/>
          </w:tcPr>
          <w:p w14:paraId="55344771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412" w:type="dxa"/>
          </w:tcPr>
          <w:p w14:paraId="51A59B9B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EB9">
              <w:rPr>
                <w:rFonts w:ascii="Times New Roman" w:hAnsi="Times New Roman" w:cs="Times New Roman"/>
                <w:sz w:val="28"/>
                <w:szCs w:val="28"/>
              </w:rPr>
              <w:t>логопед</w:t>
            </w:r>
          </w:p>
        </w:tc>
      </w:tr>
      <w:tr w:rsidR="00D002E4" w14:paraId="4E773E30" w14:textId="77777777">
        <w:tc>
          <w:tcPr>
            <w:tcW w:w="695" w:type="dxa"/>
          </w:tcPr>
          <w:p w14:paraId="587599A0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45" w:type="dxa"/>
          </w:tcPr>
          <w:p w14:paraId="329383F0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Ягоды- грибы</w:t>
            </w:r>
          </w:p>
        </w:tc>
        <w:tc>
          <w:tcPr>
            <w:tcW w:w="3224" w:type="dxa"/>
          </w:tcPr>
          <w:p w14:paraId="60396ED8" w14:textId="3BD46D32" w:rsidR="00D002E4" w:rsidRPr="003B0301" w:rsidRDefault="00D002E4" w:rsidP="003B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«Лесные дары»; «Узнай ягоды и грибы по описанию»; «По тропинки ёжик шел»; речевая игра «Раз, два, три – за мной повтори»; «Я в лесу гуляю»</w:t>
            </w:r>
          </w:p>
        </w:tc>
        <w:tc>
          <w:tcPr>
            <w:tcW w:w="1744" w:type="dxa"/>
          </w:tcPr>
          <w:p w14:paraId="165E3A73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412" w:type="dxa"/>
          </w:tcPr>
          <w:p w14:paraId="37F5096C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EB9">
              <w:rPr>
                <w:rFonts w:ascii="Times New Roman" w:hAnsi="Times New Roman" w:cs="Times New Roman"/>
                <w:sz w:val="28"/>
                <w:szCs w:val="28"/>
              </w:rPr>
              <w:t>логопед</w:t>
            </w:r>
          </w:p>
        </w:tc>
      </w:tr>
      <w:tr w:rsidR="00D002E4" w14:paraId="0B98F75C" w14:textId="77777777">
        <w:tc>
          <w:tcPr>
            <w:tcW w:w="695" w:type="dxa"/>
          </w:tcPr>
          <w:p w14:paraId="4F999BFE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45" w:type="dxa"/>
          </w:tcPr>
          <w:p w14:paraId="53022FF8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Осень. Огород. Овощи</w:t>
            </w:r>
          </w:p>
        </w:tc>
        <w:tc>
          <w:tcPr>
            <w:tcW w:w="3224" w:type="dxa"/>
          </w:tcPr>
          <w:p w14:paraId="15F72EFD" w14:textId="27DF3F13" w:rsidR="00D002E4" w:rsidRPr="009C7E58" w:rsidRDefault="00D002E4" w:rsidP="009C7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«Назови ласково» (овощи малютки); «Зайка и капуста»; «Один- много»; «Назови, какая погода»; «Огорченные овощи»; «Сеял дедушка горох»; «Огородники»; «Корзина с овощами»; «Хлопаем-шлёпаем» (по Железновой)</w:t>
            </w:r>
          </w:p>
        </w:tc>
        <w:tc>
          <w:tcPr>
            <w:tcW w:w="1744" w:type="dxa"/>
          </w:tcPr>
          <w:p w14:paraId="46D256FB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412" w:type="dxa"/>
          </w:tcPr>
          <w:p w14:paraId="0E5FC86F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EB9">
              <w:rPr>
                <w:rFonts w:ascii="Times New Roman" w:hAnsi="Times New Roman" w:cs="Times New Roman"/>
                <w:sz w:val="28"/>
                <w:szCs w:val="28"/>
              </w:rPr>
              <w:t>логопед</w:t>
            </w:r>
          </w:p>
        </w:tc>
      </w:tr>
      <w:tr w:rsidR="00D002E4" w14:paraId="7A82D3FB" w14:textId="77777777">
        <w:tc>
          <w:tcPr>
            <w:tcW w:w="695" w:type="dxa"/>
          </w:tcPr>
          <w:p w14:paraId="06563E45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45" w:type="dxa"/>
          </w:tcPr>
          <w:p w14:paraId="359F993C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Сад. Фрукты</w:t>
            </w:r>
          </w:p>
        </w:tc>
        <w:tc>
          <w:tcPr>
            <w:tcW w:w="3224" w:type="dxa"/>
          </w:tcPr>
          <w:p w14:paraId="46C6672B" w14:textId="3A83772C" w:rsidR="00D002E4" w:rsidRPr="009C7E58" w:rsidRDefault="00D002E4" w:rsidP="009C7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«Магазин»; «В чём много витаминов</w:t>
            </w:r>
            <w:r w:rsidRPr="009C7E5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»; «Один -много»; «Сосчитай-ка»; «Подбери словечко»; «Урожай»; «Апельсин»; «Сад»; «Мы весной сажали сад»; «Солнышко»; «Собираем фрукты»</w:t>
            </w:r>
          </w:p>
        </w:tc>
        <w:tc>
          <w:tcPr>
            <w:tcW w:w="1744" w:type="dxa"/>
          </w:tcPr>
          <w:p w14:paraId="4470A454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412" w:type="dxa"/>
          </w:tcPr>
          <w:p w14:paraId="305CFDD6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EB9">
              <w:rPr>
                <w:rFonts w:ascii="Times New Roman" w:hAnsi="Times New Roman" w:cs="Times New Roman"/>
                <w:sz w:val="28"/>
                <w:szCs w:val="28"/>
              </w:rPr>
              <w:t>логопед</w:t>
            </w:r>
          </w:p>
        </w:tc>
      </w:tr>
      <w:tr w:rsidR="00D002E4" w14:paraId="03C25FEF" w14:textId="77777777">
        <w:tc>
          <w:tcPr>
            <w:tcW w:w="695" w:type="dxa"/>
          </w:tcPr>
          <w:p w14:paraId="080B2AD7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2545" w:type="dxa"/>
          </w:tcPr>
          <w:p w14:paraId="2F7727E3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Зима. Зимние забавы.</w:t>
            </w:r>
          </w:p>
          <w:p w14:paraId="094208A2" w14:textId="77777777" w:rsidR="00D002E4" w:rsidRDefault="00D002E4" w:rsidP="00A04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проекта (обобщение и анализ результатов проекта и полученного опыта)</w:t>
            </w:r>
          </w:p>
        </w:tc>
        <w:tc>
          <w:tcPr>
            <w:tcW w:w="3224" w:type="dxa"/>
          </w:tcPr>
          <w:p w14:paraId="4551E82C" w14:textId="77777777" w:rsidR="00D002E4" w:rsidRPr="004F357A" w:rsidRDefault="00D002E4" w:rsidP="004F3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«Собери снеговика»; «Что зимой бывает</w:t>
            </w:r>
            <w:r w:rsidRPr="004F357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»; «Что прячется за сугробом</w:t>
            </w:r>
            <w:r w:rsidRPr="004F357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»; «Отгадай по описанию»; «Подбери словечко»; «Зимние забавы»; «Снежный ком»; «Снежинки»</w:t>
            </w:r>
          </w:p>
        </w:tc>
        <w:tc>
          <w:tcPr>
            <w:tcW w:w="1744" w:type="dxa"/>
          </w:tcPr>
          <w:p w14:paraId="7244B819" w14:textId="77777777" w:rsidR="00D002E4" w:rsidRDefault="00D002E4" w:rsidP="000135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412" w:type="dxa"/>
          </w:tcPr>
          <w:p w14:paraId="5157884C" w14:textId="77777777" w:rsidR="00D002E4" w:rsidRDefault="00D002E4" w:rsidP="009439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логопед,</w:t>
            </w:r>
          </w:p>
          <w:p w14:paraId="2614B722" w14:textId="77777777" w:rsidR="00D002E4" w:rsidRDefault="00D002E4" w:rsidP="009439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психолог, родители (законные представители)</w:t>
            </w:r>
          </w:p>
        </w:tc>
      </w:tr>
    </w:tbl>
    <w:p w14:paraId="52E6F95D" w14:textId="77777777" w:rsidR="00D002E4" w:rsidRDefault="00D002E4" w:rsidP="002177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1F93EB4" w14:textId="77777777" w:rsidR="00D002E4" w:rsidRDefault="00D002E4" w:rsidP="002177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1E731AB" w14:textId="77777777" w:rsidR="00D002E4" w:rsidRDefault="00D002E4" w:rsidP="002177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D694265" w14:textId="77777777" w:rsidR="00D002E4" w:rsidRDefault="00D002E4" w:rsidP="002177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A24DBEE" w14:textId="77777777" w:rsidR="00D002E4" w:rsidRDefault="00D002E4" w:rsidP="002177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3161EFD" w14:textId="77777777" w:rsidR="00D002E4" w:rsidRDefault="00D002E4" w:rsidP="002177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2AFAE78" w14:textId="77777777" w:rsidR="00D002E4" w:rsidRDefault="00D002E4" w:rsidP="002177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8C51446" w14:textId="77777777" w:rsidR="00D002E4" w:rsidRDefault="00D002E4" w:rsidP="002177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BA7A3D0" w14:textId="77777777" w:rsidR="00D002E4" w:rsidRDefault="00D002E4" w:rsidP="002177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9442900" w14:textId="77777777" w:rsidR="00D002E4" w:rsidRDefault="00D002E4" w:rsidP="002177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6E58E97" w14:textId="77777777" w:rsidR="00D002E4" w:rsidRDefault="00D002E4" w:rsidP="002177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F9BE30F" w14:textId="77777777" w:rsidR="00D002E4" w:rsidRDefault="00D002E4" w:rsidP="002177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A62BD19" w14:textId="77777777" w:rsidR="00D002E4" w:rsidRDefault="00D002E4" w:rsidP="002177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8FD2B4B" w14:textId="77777777" w:rsidR="00D002E4" w:rsidRDefault="00D002E4" w:rsidP="002177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372B377" w14:textId="77777777" w:rsidR="00D002E4" w:rsidRDefault="00D002E4" w:rsidP="002177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25BA030" w14:textId="77777777" w:rsidR="00D002E4" w:rsidRDefault="00D002E4" w:rsidP="002177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01D47F9" w14:textId="77777777" w:rsidR="00D002E4" w:rsidRPr="002177C6" w:rsidRDefault="00D002E4" w:rsidP="002177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E5F02EF" w14:textId="77777777" w:rsidR="00D002E4" w:rsidRPr="002151BC" w:rsidRDefault="00D002E4" w:rsidP="009A797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51B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ПРИЛОЖЕНИЕ:</w:t>
      </w:r>
    </w:p>
    <w:p w14:paraId="0E005ED2" w14:textId="77777777" w:rsidR="00D002E4" w:rsidRPr="00A70126" w:rsidRDefault="00D002E4" w:rsidP="009A797C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A7012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Перечень методик коммуникативного развития</w:t>
      </w:r>
    </w:p>
    <w:p w14:paraId="3F426984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• беседы</w:t>
      </w:r>
    </w:p>
    <w:p w14:paraId="71D6D4E0" w14:textId="77777777" w:rsidR="00D002E4" w:rsidRPr="00A70126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• сюжетные - ролевые </w:t>
      </w:r>
      <w:r w:rsidRPr="00A70126">
        <w:rPr>
          <w:rFonts w:ascii="Times New Roman" w:hAnsi="Times New Roman" w:cs="Times New Roman"/>
          <w:sz w:val="28"/>
          <w:szCs w:val="28"/>
        </w:rPr>
        <w:t>игры</w:t>
      </w:r>
    </w:p>
    <w:p w14:paraId="59B1931A" w14:textId="77777777" w:rsidR="00D002E4" w:rsidRPr="00A70126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A70126">
        <w:rPr>
          <w:rFonts w:ascii="Times New Roman" w:hAnsi="Times New Roman" w:cs="Times New Roman"/>
          <w:sz w:val="28"/>
          <w:szCs w:val="28"/>
        </w:rPr>
        <w:t>• коммуникативные тренинги для детей</w:t>
      </w:r>
    </w:p>
    <w:p w14:paraId="0C6544DC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• ситуативный разговор</w:t>
      </w:r>
    </w:p>
    <w:p w14:paraId="240F5B6E" w14:textId="77777777" w:rsidR="00D002E4" w:rsidRPr="00A70126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• дидактические </w:t>
      </w:r>
      <w:r w:rsidRPr="00A70126">
        <w:rPr>
          <w:rFonts w:ascii="Times New Roman" w:hAnsi="Times New Roman" w:cs="Times New Roman"/>
          <w:sz w:val="28"/>
          <w:szCs w:val="28"/>
        </w:rPr>
        <w:t>игры</w:t>
      </w:r>
    </w:p>
    <w:p w14:paraId="7C334494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• составление и отгадывание загадок</w:t>
      </w:r>
    </w:p>
    <w:p w14:paraId="55DAD5C1" w14:textId="77777777" w:rsidR="00D002E4" w:rsidRPr="00A70126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A70126">
        <w:rPr>
          <w:rFonts w:ascii="Times New Roman" w:hAnsi="Times New Roman" w:cs="Times New Roman"/>
          <w:sz w:val="28"/>
          <w:szCs w:val="28"/>
        </w:rPr>
        <w:t>• игры с правилами</w:t>
      </w:r>
    </w:p>
    <w:p w14:paraId="47472DD8" w14:textId="77777777" w:rsidR="00D002E4" w:rsidRPr="00A70126" w:rsidRDefault="00D002E4" w:rsidP="00A7012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A7012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Картотека коммуникативных игр</w:t>
      </w:r>
    </w:p>
    <w:p w14:paraId="10B6A46B" w14:textId="77777777" w:rsidR="00D002E4" w:rsidRPr="00A70126" w:rsidRDefault="00D002E4" w:rsidP="00A70126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Игра </w:t>
      </w:r>
      <w:r w:rsidRPr="00A70126">
        <w:rPr>
          <w:rFonts w:ascii="Times New Roman" w:hAnsi="Times New Roman" w:cs="Times New Roman"/>
          <w:i/>
          <w:iCs/>
          <w:sz w:val="28"/>
          <w:szCs w:val="28"/>
        </w:rPr>
        <w:t>«Вежливые слова»</w:t>
      </w:r>
    </w:p>
    <w:p w14:paraId="49CE5465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Цель</w:t>
      </w:r>
      <w:r w:rsidRPr="00356E5B">
        <w:rPr>
          <w:rFonts w:ascii="Times New Roman" w:hAnsi="Times New Roman" w:cs="Times New Roman"/>
          <w:sz w:val="28"/>
          <w:szCs w:val="28"/>
        </w:rPr>
        <w:t>: </w:t>
      </w:r>
      <w:r w:rsidRPr="00A70126">
        <w:rPr>
          <w:rFonts w:ascii="Times New Roman" w:hAnsi="Times New Roman" w:cs="Times New Roman"/>
          <w:sz w:val="28"/>
          <w:szCs w:val="28"/>
        </w:rPr>
        <w:t>развитие уважения в общении</w:t>
      </w:r>
      <w:r w:rsidRPr="00356E5B">
        <w:rPr>
          <w:rFonts w:ascii="Times New Roman" w:hAnsi="Times New Roman" w:cs="Times New Roman"/>
          <w:sz w:val="28"/>
          <w:szCs w:val="28"/>
        </w:rPr>
        <w:t>, привычка пользоваться вежливыми словами.</w:t>
      </w:r>
    </w:p>
    <w:p w14:paraId="0B887106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Игра проводится с мячом в кругу. Дети бросают друг другу мяч, называя вежливые слова. Назвать только слова приветствия (здравствуйте, добрый день, привет, мы рады вас видеть, рады </w:t>
      </w:r>
      <w:r w:rsidRPr="00A70126">
        <w:rPr>
          <w:rFonts w:ascii="Times New Roman" w:hAnsi="Times New Roman" w:cs="Times New Roman"/>
          <w:sz w:val="28"/>
          <w:szCs w:val="28"/>
        </w:rPr>
        <w:t>встречи с вами</w:t>
      </w:r>
      <w:r w:rsidRPr="00356E5B">
        <w:rPr>
          <w:rFonts w:ascii="Times New Roman" w:hAnsi="Times New Roman" w:cs="Times New Roman"/>
          <w:sz w:val="28"/>
          <w:szCs w:val="28"/>
        </w:rPr>
        <w:t>); благодарности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(спасибо, благодарю, пожалуйста, будьте любезны)</w:t>
      </w:r>
      <w:r w:rsidRPr="00356E5B">
        <w:rPr>
          <w:rFonts w:ascii="Times New Roman" w:hAnsi="Times New Roman" w:cs="Times New Roman"/>
          <w:sz w:val="28"/>
          <w:szCs w:val="28"/>
        </w:rPr>
        <w:t>; извинения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(извините, простите, жаль, сожалею)</w:t>
      </w:r>
      <w:r w:rsidRPr="00356E5B">
        <w:rPr>
          <w:rFonts w:ascii="Times New Roman" w:hAnsi="Times New Roman" w:cs="Times New Roman"/>
          <w:sz w:val="28"/>
          <w:szCs w:val="28"/>
        </w:rPr>
        <w:t>; прощания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(до свидания, </w:t>
      </w:r>
      <w:r w:rsidRPr="008B3A4E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до </w:t>
      </w:r>
      <w:r w:rsidRPr="008B3A4E">
        <w:rPr>
          <w:rFonts w:ascii="Times New Roman" w:hAnsi="Times New Roman" w:cs="Times New Roman"/>
          <w:i/>
          <w:iCs/>
          <w:sz w:val="28"/>
          <w:szCs w:val="28"/>
        </w:rPr>
        <w:t>встречи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, спокойной ночи)</w:t>
      </w:r>
      <w:r w:rsidRPr="00356E5B">
        <w:rPr>
          <w:rFonts w:ascii="Times New Roman" w:hAnsi="Times New Roman" w:cs="Times New Roman"/>
          <w:sz w:val="28"/>
          <w:szCs w:val="28"/>
        </w:rPr>
        <w:t>.</w:t>
      </w:r>
    </w:p>
    <w:p w14:paraId="0C64ADDA" w14:textId="77777777" w:rsidR="00D002E4" w:rsidRPr="00A70126" w:rsidRDefault="00D002E4" w:rsidP="00A70126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70126">
        <w:rPr>
          <w:rFonts w:ascii="Times New Roman" w:hAnsi="Times New Roman" w:cs="Times New Roman"/>
          <w:i/>
          <w:iCs/>
          <w:sz w:val="28"/>
          <w:szCs w:val="28"/>
        </w:rPr>
        <w:t>Игра «Руки знакомятся, руки ссорятся, руки мирятся»</w:t>
      </w:r>
    </w:p>
    <w:p w14:paraId="0D6E404B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Цель</w:t>
      </w:r>
      <w:r w:rsidRPr="00356E5B">
        <w:rPr>
          <w:rFonts w:ascii="Times New Roman" w:hAnsi="Times New Roman" w:cs="Times New Roman"/>
          <w:sz w:val="28"/>
          <w:szCs w:val="28"/>
        </w:rPr>
        <w:t>: </w:t>
      </w:r>
      <w:r w:rsidRPr="008B3A4E">
        <w:rPr>
          <w:rFonts w:ascii="Times New Roman" w:hAnsi="Times New Roman" w:cs="Times New Roman"/>
          <w:sz w:val="28"/>
          <w:szCs w:val="28"/>
        </w:rPr>
        <w:t>развить</w:t>
      </w:r>
      <w:r w:rsidRPr="00356E5B">
        <w:rPr>
          <w:rFonts w:ascii="Times New Roman" w:hAnsi="Times New Roman" w:cs="Times New Roman"/>
          <w:sz w:val="28"/>
          <w:szCs w:val="28"/>
        </w:rPr>
        <w:t> умения выражать свои чувства и понимать чувства другого человека.</w:t>
      </w:r>
    </w:p>
    <w:p w14:paraId="59A52448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Игра выполняется в парах с закрытыми глазами, дети сидят напротив друг друга на расстоянии вытянутой руки.</w:t>
      </w:r>
    </w:p>
    <w:p w14:paraId="2F6DD059" w14:textId="77777777" w:rsidR="00D002E4" w:rsidRPr="008B3A4E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</w:t>
      </w:r>
      <w:r w:rsidRPr="00356E5B">
        <w:rPr>
          <w:rFonts w:ascii="Times New Roman" w:hAnsi="Times New Roman" w:cs="Times New Roman"/>
          <w:sz w:val="28"/>
          <w:szCs w:val="28"/>
        </w:rPr>
        <w:t xml:space="preserve"> даё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 xml:space="preserve"> </w:t>
      </w:r>
      <w:r w:rsidRPr="008B3A4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задания</w:t>
      </w:r>
      <w:r w:rsidRPr="008B3A4E">
        <w:rPr>
          <w:rFonts w:ascii="Times New Roman" w:hAnsi="Times New Roman" w:cs="Times New Roman"/>
          <w:sz w:val="28"/>
          <w:szCs w:val="28"/>
        </w:rPr>
        <w:t>:</w:t>
      </w:r>
    </w:p>
    <w:p w14:paraId="22DEB948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- Закройте глаза, протяните руки навстречу друг другу, познакомьтесь руками, постарайтесь получше узнать своего соседа, опустите руки;</w:t>
      </w:r>
    </w:p>
    <w:p w14:paraId="5576B58E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- снова вытяните руки вперёд, найдите руки соседа, ваши руки ссорятся, опустите руки;</w:t>
      </w:r>
    </w:p>
    <w:p w14:paraId="461FDD7B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- ваши руки снова ищут друг друга, они хотят помириться, ваши руки мирятся, они просят прощения, вы расстаётесь друзьями.</w:t>
      </w:r>
    </w:p>
    <w:p w14:paraId="4F8089CE" w14:textId="77777777" w:rsidR="00D002E4" w:rsidRPr="00A70126" w:rsidRDefault="00D002E4" w:rsidP="00A70126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70126">
        <w:rPr>
          <w:rFonts w:ascii="Times New Roman" w:hAnsi="Times New Roman" w:cs="Times New Roman"/>
          <w:i/>
          <w:iCs/>
          <w:sz w:val="28"/>
          <w:szCs w:val="28"/>
        </w:rPr>
        <w:lastRenderedPageBreak/>
        <w:t>Игра «Изобрази пословицу»</w:t>
      </w:r>
    </w:p>
    <w:p w14:paraId="113380AD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Цель</w:t>
      </w:r>
      <w:r w:rsidRPr="00A70126">
        <w:rPr>
          <w:rFonts w:ascii="Times New Roman" w:hAnsi="Times New Roman" w:cs="Times New Roman"/>
          <w:sz w:val="28"/>
          <w:szCs w:val="28"/>
        </w:rPr>
        <w:t>: развить</w:t>
      </w:r>
      <w:r w:rsidRPr="00356E5B">
        <w:rPr>
          <w:rFonts w:ascii="Times New Roman" w:hAnsi="Times New Roman" w:cs="Times New Roman"/>
          <w:sz w:val="28"/>
          <w:szCs w:val="28"/>
        </w:rPr>
        <w:t> умение использовать невербальные средства общения.</w:t>
      </w:r>
    </w:p>
    <w:p w14:paraId="7FDC2258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Детям предлагается изобразить с помощью жестов, </w:t>
      </w: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мимики какую-либо пословицу</w:t>
      </w:r>
      <w:r w:rsidRPr="00356E5B">
        <w:rPr>
          <w:rFonts w:ascii="Times New Roman" w:hAnsi="Times New Roman" w:cs="Times New Roman"/>
          <w:sz w:val="28"/>
          <w:szCs w:val="28"/>
        </w:rPr>
        <w:t>:</w:t>
      </w:r>
    </w:p>
    <w:p w14:paraId="3B1E7E55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“Слово не воробей – вылетит, не поймаешь”</w:t>
      </w:r>
    </w:p>
    <w:p w14:paraId="1BE1602B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“Скажи, кто твой друг и я скажу, кто ты”</w:t>
      </w:r>
    </w:p>
    <w:p w14:paraId="30330A91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“Нет друга – ищи, а найдёшь – береги”</w:t>
      </w:r>
    </w:p>
    <w:p w14:paraId="31293850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“Как аукнется, так и откликнется”</w:t>
      </w:r>
    </w:p>
    <w:p w14:paraId="15623486" w14:textId="77777777" w:rsidR="00D002E4" w:rsidRPr="00A70126" w:rsidRDefault="00D002E4" w:rsidP="00A70126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70126">
        <w:rPr>
          <w:rFonts w:ascii="Times New Roman" w:hAnsi="Times New Roman" w:cs="Times New Roman"/>
          <w:i/>
          <w:iCs/>
          <w:sz w:val="28"/>
          <w:szCs w:val="28"/>
        </w:rPr>
        <w:t>Игра «Закорючка»</w:t>
      </w:r>
    </w:p>
    <w:p w14:paraId="7385BBE3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Цель</w:t>
      </w:r>
      <w:proofErr w:type="gramStart"/>
      <w:r w:rsidRPr="00356E5B">
        <w:rPr>
          <w:rFonts w:ascii="Times New Roman" w:hAnsi="Times New Roman" w:cs="Times New Roman"/>
          <w:sz w:val="28"/>
          <w:szCs w:val="28"/>
        </w:rPr>
        <w:t>: </w:t>
      </w:r>
      <w:r w:rsidRPr="008B3A4E">
        <w:rPr>
          <w:rFonts w:ascii="Times New Roman" w:hAnsi="Times New Roman" w:cs="Times New Roman"/>
          <w:sz w:val="28"/>
          <w:szCs w:val="28"/>
        </w:rPr>
        <w:t>Развивать</w:t>
      </w:r>
      <w:proofErr w:type="gramEnd"/>
      <w:r w:rsidRPr="008B3A4E">
        <w:rPr>
          <w:rFonts w:ascii="Times New Roman" w:hAnsi="Times New Roman" w:cs="Times New Roman"/>
          <w:sz w:val="28"/>
          <w:szCs w:val="28"/>
        </w:rPr>
        <w:t xml:space="preserve"> уважение в общении</w:t>
      </w:r>
      <w:r w:rsidRPr="00356E5B">
        <w:rPr>
          <w:rFonts w:ascii="Times New Roman" w:hAnsi="Times New Roman" w:cs="Times New Roman"/>
          <w:sz w:val="28"/>
          <w:szCs w:val="28"/>
        </w:rPr>
        <w:t>. Учитывать интересы других детей.</w:t>
      </w:r>
    </w:p>
    <w:p w14:paraId="6C85F10B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Воспитатель предлагает детям волшебный фломастер, который превращает простые закорючки в разные предметы, животных, растения. Первый игрок берет фломастер и рисует на листе небольшую закорючку. Затем предлагает этот лист следующему игроку, который дополнит закорючку так, чтобы получился какой-нибудь предмет, или животное, или растение. Потом второй игрок рисует для следующего игрока новую закорючку и т. д. В конце определяют победителя </w:t>
      </w:r>
      <w:r w:rsidRPr="008B3A4E">
        <w:rPr>
          <w:rFonts w:ascii="Times New Roman" w:hAnsi="Times New Roman" w:cs="Times New Roman"/>
          <w:sz w:val="28"/>
          <w:szCs w:val="28"/>
        </w:rPr>
        <w:t>игры</w:t>
      </w:r>
      <w:r w:rsidRPr="00356E5B">
        <w:rPr>
          <w:rFonts w:ascii="Times New Roman" w:hAnsi="Times New Roman" w:cs="Times New Roman"/>
          <w:sz w:val="28"/>
          <w:szCs w:val="28"/>
        </w:rPr>
        <w:t>.</w:t>
      </w:r>
    </w:p>
    <w:p w14:paraId="697D1D51" w14:textId="77777777" w:rsidR="00D002E4" w:rsidRPr="00A70126" w:rsidRDefault="00D002E4" w:rsidP="00A70126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70126">
        <w:rPr>
          <w:rFonts w:ascii="Times New Roman" w:hAnsi="Times New Roman" w:cs="Times New Roman"/>
          <w:i/>
          <w:iCs/>
          <w:sz w:val="28"/>
          <w:szCs w:val="28"/>
        </w:rPr>
        <w:t>Игра «Испорченный телефон»</w:t>
      </w:r>
    </w:p>
    <w:p w14:paraId="7FDAA309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Дети по цепочке передают на ухо друг другу какое-нибудь слово. Последний должен назвать это слово вслух. Затем ребята выясняют, какое слово должны были передать, где "телефон" испортился.</w:t>
      </w:r>
    </w:p>
    <w:p w14:paraId="01AD7EB8" w14:textId="77777777" w:rsidR="00D002E4" w:rsidRPr="00A70126" w:rsidRDefault="00D002E4" w:rsidP="00A70126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0126">
        <w:rPr>
          <w:rFonts w:ascii="Times New Roman" w:hAnsi="Times New Roman" w:cs="Times New Roman"/>
          <w:i/>
          <w:iCs/>
          <w:sz w:val="28"/>
          <w:szCs w:val="28"/>
        </w:rPr>
        <w:t>Игра</w:t>
      </w:r>
      <w:r w:rsidRPr="00A70126">
        <w:rPr>
          <w:rFonts w:ascii="Times New Roman" w:hAnsi="Times New Roman" w:cs="Times New Roman"/>
          <w:sz w:val="28"/>
          <w:szCs w:val="28"/>
        </w:rPr>
        <w:t> </w:t>
      </w:r>
      <w:r w:rsidRPr="00A70126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«Липучки»</w:t>
      </w:r>
    </w:p>
    <w:p w14:paraId="77E3026D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Все дети передвигаются по комнате. Двое детей, держась за руки, пытаются поймать сверстников. При этом припевают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(приговаривают</w:t>
      </w:r>
      <w:proofErr w:type="gramStart"/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)</w:t>
      </w:r>
      <w:r w:rsidRPr="00356E5B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356E5B">
        <w:rPr>
          <w:rFonts w:ascii="Times New Roman" w:hAnsi="Times New Roman" w:cs="Times New Roman"/>
          <w:sz w:val="28"/>
          <w:szCs w:val="28"/>
        </w:rPr>
        <w:t xml:space="preserve"> «Я - липучка – </w:t>
      </w:r>
      <w:proofErr w:type="spellStart"/>
      <w:r w:rsidRPr="00356E5B">
        <w:rPr>
          <w:rFonts w:ascii="Times New Roman" w:hAnsi="Times New Roman" w:cs="Times New Roman"/>
          <w:sz w:val="28"/>
          <w:szCs w:val="28"/>
        </w:rPr>
        <w:t>приставучка</w:t>
      </w:r>
      <w:proofErr w:type="spellEnd"/>
      <w:r w:rsidRPr="00356E5B">
        <w:rPr>
          <w:rFonts w:ascii="Times New Roman" w:hAnsi="Times New Roman" w:cs="Times New Roman"/>
          <w:sz w:val="28"/>
          <w:szCs w:val="28"/>
        </w:rPr>
        <w:t>, я хочу тебя поймать- будем вместе прилипать!». Каждого пойманного ребёнка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«липучки»</w:t>
      </w:r>
      <w:r w:rsidRPr="00356E5B">
        <w:rPr>
          <w:rFonts w:ascii="Times New Roman" w:hAnsi="Times New Roman" w:cs="Times New Roman"/>
          <w:sz w:val="28"/>
          <w:szCs w:val="28"/>
        </w:rPr>
        <w:t> берут за руку, присоединяя его к своей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«липучей»</w:t>
      </w:r>
      <w:r w:rsidRPr="00356E5B">
        <w:rPr>
          <w:rFonts w:ascii="Times New Roman" w:hAnsi="Times New Roman" w:cs="Times New Roman"/>
          <w:sz w:val="28"/>
          <w:szCs w:val="28"/>
        </w:rPr>
        <w:t> компании. Затем они вместе ловят других детей.</w:t>
      </w:r>
    </w:p>
    <w:p w14:paraId="5AE10888" w14:textId="77777777" w:rsidR="00D002E4" w:rsidRPr="00A70126" w:rsidRDefault="00D002E4" w:rsidP="00A70126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70126">
        <w:rPr>
          <w:rFonts w:ascii="Times New Roman" w:hAnsi="Times New Roman" w:cs="Times New Roman"/>
          <w:i/>
          <w:iCs/>
          <w:sz w:val="28"/>
          <w:szCs w:val="28"/>
        </w:rPr>
        <w:t>Игра «Ау!»</w:t>
      </w:r>
    </w:p>
    <w:p w14:paraId="061140C5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Цель</w:t>
      </w:r>
      <w:r w:rsidRPr="00356E5B">
        <w:rPr>
          <w:rFonts w:ascii="Times New Roman" w:hAnsi="Times New Roman" w:cs="Times New Roman"/>
          <w:sz w:val="28"/>
          <w:szCs w:val="28"/>
        </w:rPr>
        <w:t>: </w:t>
      </w:r>
      <w:r w:rsidRPr="008B3A4E">
        <w:rPr>
          <w:rFonts w:ascii="Times New Roman" w:hAnsi="Times New Roman" w:cs="Times New Roman"/>
          <w:sz w:val="28"/>
          <w:szCs w:val="28"/>
        </w:rPr>
        <w:t>развитие</w:t>
      </w:r>
      <w:r w:rsidRPr="00356E5B">
        <w:rPr>
          <w:rFonts w:ascii="Times New Roman" w:hAnsi="Times New Roman" w:cs="Times New Roman"/>
          <w:sz w:val="28"/>
          <w:szCs w:val="28"/>
        </w:rPr>
        <w:t> интереса к сверстникам, слухового восприятия.</w:t>
      </w:r>
    </w:p>
    <w:p w14:paraId="5EEE869A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Количество играющих</w:t>
      </w:r>
      <w:r w:rsidRPr="00356E5B">
        <w:rPr>
          <w:rFonts w:ascii="Times New Roman" w:hAnsi="Times New Roman" w:cs="Times New Roman"/>
          <w:sz w:val="28"/>
          <w:szCs w:val="28"/>
        </w:rPr>
        <w:t>: 5-6 человек.</w:t>
      </w:r>
    </w:p>
    <w:p w14:paraId="7FAEB542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lastRenderedPageBreak/>
        <w:t>Описание </w:t>
      </w:r>
      <w:proofErr w:type="gramStart"/>
      <w:r w:rsidRPr="008B3A4E">
        <w:rPr>
          <w:rFonts w:ascii="Times New Roman" w:hAnsi="Times New Roman" w:cs="Times New Roman"/>
          <w:sz w:val="28"/>
          <w:szCs w:val="28"/>
        </w:rPr>
        <w:t>игры </w:t>
      </w:r>
      <w:r w:rsidRPr="00356E5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356E5B">
        <w:rPr>
          <w:rFonts w:ascii="Times New Roman" w:hAnsi="Times New Roman" w:cs="Times New Roman"/>
          <w:sz w:val="28"/>
          <w:szCs w:val="28"/>
        </w:rPr>
        <w:t xml:space="preserve"> один ребенок стоит спиной ко всем остальным, он потерялся в лесу. </w:t>
      </w:r>
      <w:r w:rsidRPr="008B3A4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Кто-то из детей кричит ему</w:t>
      </w:r>
      <w:r w:rsidRPr="008B3A4E">
        <w:rPr>
          <w:rFonts w:ascii="Times New Roman" w:hAnsi="Times New Roman" w:cs="Times New Roman"/>
          <w:sz w:val="28"/>
          <w:szCs w:val="28"/>
        </w:rPr>
        <w:t>: </w:t>
      </w:r>
      <w:r w:rsidRPr="008B3A4E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«Ау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!»</w:t>
      </w:r>
      <w:r w:rsidRPr="00356E5B">
        <w:rPr>
          <w:rFonts w:ascii="Times New Roman" w:hAnsi="Times New Roman" w:cs="Times New Roman"/>
          <w:sz w:val="28"/>
          <w:szCs w:val="28"/>
        </w:rPr>
        <w:t> — и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«потерявшийся»</w:t>
      </w:r>
      <w:r w:rsidRPr="00356E5B">
        <w:rPr>
          <w:rFonts w:ascii="Times New Roman" w:hAnsi="Times New Roman" w:cs="Times New Roman"/>
          <w:sz w:val="28"/>
          <w:szCs w:val="28"/>
        </w:rPr>
        <w:t> должен угадать, кто его звал.</w:t>
      </w:r>
    </w:p>
    <w:p w14:paraId="6C6C93B8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3A4E">
        <w:rPr>
          <w:rFonts w:ascii="Times New Roman" w:hAnsi="Times New Roman" w:cs="Times New Roman"/>
          <w:sz w:val="28"/>
          <w:szCs w:val="28"/>
        </w:rPr>
        <w:t>Комментарий</w:t>
      </w:r>
      <w:r w:rsidRPr="00356E5B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356E5B">
        <w:rPr>
          <w:rFonts w:ascii="Times New Roman" w:hAnsi="Times New Roman" w:cs="Times New Roman"/>
          <w:sz w:val="28"/>
          <w:szCs w:val="28"/>
        </w:rPr>
        <w:t xml:space="preserve"> игра косвенно стимулирует интерес детей друг к другу </w:t>
      </w:r>
      <w:r w:rsidRPr="008B3A4E">
        <w:rPr>
          <w:rFonts w:ascii="Times New Roman" w:hAnsi="Times New Roman" w:cs="Times New Roman"/>
          <w:sz w:val="28"/>
          <w:szCs w:val="28"/>
        </w:rPr>
        <w:t>через игровое правило</w:t>
      </w:r>
      <w:r w:rsidRPr="00356E5B">
        <w:rPr>
          <w:rFonts w:ascii="Times New Roman" w:hAnsi="Times New Roman" w:cs="Times New Roman"/>
          <w:sz w:val="28"/>
          <w:szCs w:val="28"/>
        </w:rPr>
        <w:t>. Эту игру хорошо использовать в процессе знакомства детей друг с другом. Ребенку, стоящему спиной ко всем остальным, легче преодолеть барьер в общении, побороть тревогу при знакомстве.</w:t>
      </w:r>
    </w:p>
    <w:p w14:paraId="1C6BE5AB" w14:textId="77777777" w:rsidR="00D002E4" w:rsidRPr="00A70126" w:rsidRDefault="00D002E4" w:rsidP="00A70126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70126">
        <w:rPr>
          <w:rFonts w:ascii="Times New Roman" w:hAnsi="Times New Roman" w:cs="Times New Roman"/>
          <w:i/>
          <w:iCs/>
          <w:sz w:val="28"/>
          <w:szCs w:val="28"/>
        </w:rPr>
        <w:t>Игра «Мой хороший попугай»</w:t>
      </w:r>
    </w:p>
    <w:p w14:paraId="72569348" w14:textId="36DC4540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Цель</w:t>
      </w:r>
      <w:r w:rsidRPr="00356E5B">
        <w:rPr>
          <w:rFonts w:ascii="Times New Roman" w:hAnsi="Times New Roman" w:cs="Times New Roman"/>
          <w:sz w:val="28"/>
          <w:szCs w:val="28"/>
        </w:rPr>
        <w:t>: умение работать в группе.</w:t>
      </w:r>
    </w:p>
    <w:p w14:paraId="7E5D19E7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Дети стоят в кругу. Ведущий рассказывает, что к ним в гости прилетел попугай, чтобы познакомиться и поиграть с детьми. Предлагает подумать, что нужно сделать, чтобы попугаю понравилось в гостях, и он захотел прилететь к ним снова. Ведущий предлагает детям игрушку – попугая и предлагает погладить, приласкать, поговорить ласково.</w:t>
      </w:r>
    </w:p>
    <w:p w14:paraId="54B7B0B9" w14:textId="77777777" w:rsidR="00D002E4" w:rsidRPr="00A70126" w:rsidRDefault="00D002E4" w:rsidP="00A70126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70126">
        <w:rPr>
          <w:rFonts w:ascii="Times New Roman" w:hAnsi="Times New Roman" w:cs="Times New Roman"/>
          <w:i/>
          <w:iCs/>
          <w:sz w:val="28"/>
          <w:szCs w:val="28"/>
        </w:rPr>
        <w:t>Игра «Передай сигнал»</w:t>
      </w:r>
    </w:p>
    <w:p w14:paraId="26038226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Цель</w:t>
      </w:r>
      <w:r w:rsidRPr="00356E5B">
        <w:rPr>
          <w:rFonts w:ascii="Times New Roman" w:hAnsi="Times New Roman" w:cs="Times New Roman"/>
          <w:sz w:val="28"/>
          <w:szCs w:val="28"/>
        </w:rPr>
        <w:t>: игра для преодоления защитных барьеров, отгораживающих сверстников друг от друга.</w:t>
      </w:r>
    </w:p>
    <w:p w14:paraId="6FA4B695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Содержание</w:t>
      </w:r>
      <w:r w:rsidRPr="00356E5B">
        <w:rPr>
          <w:rFonts w:ascii="Times New Roman" w:hAnsi="Times New Roman" w:cs="Times New Roman"/>
          <w:sz w:val="28"/>
          <w:szCs w:val="28"/>
        </w:rPr>
        <w:t>: Дети берутся за руки. Ведущий посылает сигнал стоящему рядом с ним ребёнку </w:t>
      </w:r>
      <w:r w:rsidRPr="008B3A4E">
        <w:rPr>
          <w:rFonts w:ascii="Times New Roman" w:hAnsi="Times New Roman" w:cs="Times New Roman"/>
          <w:sz w:val="28"/>
          <w:szCs w:val="28"/>
        </w:rPr>
        <w:t>через пожатие руки</w:t>
      </w:r>
      <w:r w:rsidRPr="00356E5B">
        <w:rPr>
          <w:rFonts w:ascii="Times New Roman" w:hAnsi="Times New Roman" w:cs="Times New Roman"/>
          <w:sz w:val="28"/>
          <w:szCs w:val="28"/>
        </w:rPr>
        <w:t>, сигнал можно передавать влево и вправо, разговаривать нельзя. Когда сигнал придёт снова к ведущему, он поднимает руку и сообщает о том, что сигнал получен. Затем предлагает детям передать сигнал с закрытыми глазами. Игра проводится 3-4 раза. Главное условие-общение без слов.</w:t>
      </w:r>
    </w:p>
    <w:p w14:paraId="1CFD569C" w14:textId="77777777" w:rsidR="00D002E4" w:rsidRPr="00A70126" w:rsidRDefault="00D002E4" w:rsidP="00A70126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70126">
        <w:rPr>
          <w:rFonts w:ascii="Times New Roman" w:hAnsi="Times New Roman" w:cs="Times New Roman"/>
          <w:i/>
          <w:iCs/>
          <w:sz w:val="28"/>
          <w:szCs w:val="28"/>
        </w:rPr>
        <w:t>Игра «Моё начало – твой конец»</w:t>
      </w:r>
    </w:p>
    <w:p w14:paraId="3DF0687A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Цель</w:t>
      </w:r>
      <w:r w:rsidRPr="00356E5B">
        <w:rPr>
          <w:rFonts w:ascii="Times New Roman" w:hAnsi="Times New Roman" w:cs="Times New Roman"/>
          <w:sz w:val="28"/>
          <w:szCs w:val="28"/>
        </w:rPr>
        <w:t>: учить понимать смысл сообщений, выделять основную идею высказывания, продолжать мысль собеседника.</w:t>
      </w:r>
    </w:p>
    <w:p w14:paraId="4AE4E6F0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Оснащение</w:t>
      </w:r>
      <w:r w:rsidRPr="00356E5B">
        <w:rPr>
          <w:rFonts w:ascii="Times New Roman" w:hAnsi="Times New Roman" w:cs="Times New Roman"/>
          <w:sz w:val="28"/>
          <w:szCs w:val="28"/>
        </w:rPr>
        <w:t>: игрушки.</w:t>
      </w:r>
    </w:p>
    <w:p w14:paraId="4A7C5E21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Содержание. Педагог разделяет детей на две команды. Участникам одной команды нужно придумать начало истории про игрушку, игрокам другой команда – её конец. По окончании команды меняются местами.</w:t>
      </w:r>
    </w:p>
    <w:p w14:paraId="2033E2C5" w14:textId="77777777" w:rsidR="00D002E4" w:rsidRPr="00A70126" w:rsidRDefault="00D002E4" w:rsidP="00A70126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0126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Игра «Угадай, кто позвал?»</w:t>
      </w:r>
    </w:p>
    <w:p w14:paraId="35973604" w14:textId="77777777" w:rsidR="0065432D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Цели</w:t>
      </w:r>
      <w:r w:rsidRPr="00356E5B">
        <w:rPr>
          <w:rFonts w:ascii="Times New Roman" w:hAnsi="Times New Roman" w:cs="Times New Roman"/>
          <w:sz w:val="28"/>
          <w:szCs w:val="28"/>
        </w:rPr>
        <w:t>:</w:t>
      </w:r>
      <w:r w:rsidR="006543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09CC4D" w14:textId="4B4F204E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Pr="008B3A4E">
        <w:rPr>
          <w:rFonts w:ascii="Times New Roman" w:hAnsi="Times New Roman" w:cs="Times New Roman"/>
          <w:sz w:val="28"/>
          <w:szCs w:val="28"/>
        </w:rPr>
        <w:t>Развитие слухового внимания</w:t>
      </w:r>
      <w:r w:rsidRPr="00356E5B">
        <w:rPr>
          <w:rFonts w:ascii="Times New Roman" w:hAnsi="Times New Roman" w:cs="Times New Roman"/>
          <w:sz w:val="28"/>
          <w:szCs w:val="28"/>
        </w:rPr>
        <w:t>;</w:t>
      </w:r>
    </w:p>
    <w:p w14:paraId="36EF9BFD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- </w:t>
      </w:r>
      <w:r w:rsidRPr="008B3A4E">
        <w:rPr>
          <w:rFonts w:ascii="Times New Roman" w:hAnsi="Times New Roman" w:cs="Times New Roman"/>
          <w:sz w:val="28"/>
          <w:szCs w:val="28"/>
        </w:rPr>
        <w:t>Развитие</w:t>
      </w:r>
      <w:r w:rsidRPr="00356E5B">
        <w:rPr>
          <w:rFonts w:ascii="Times New Roman" w:hAnsi="Times New Roman" w:cs="Times New Roman"/>
          <w:sz w:val="28"/>
          <w:szCs w:val="28"/>
        </w:rPr>
        <w:t> навыков дифференциации речевых звуков по тембру голоса.</w:t>
      </w:r>
    </w:p>
    <w:p w14:paraId="213FFB39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Описание</w:t>
      </w:r>
      <w:r w:rsidRPr="00356E5B">
        <w:rPr>
          <w:rFonts w:ascii="Times New Roman" w:hAnsi="Times New Roman" w:cs="Times New Roman"/>
          <w:sz w:val="28"/>
          <w:szCs w:val="28"/>
        </w:rPr>
        <w:t>: Взрослый предлагает ребенку отвернуться и догадаться, кто из детей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(если игра происходит в группе)</w:t>
      </w:r>
      <w:r w:rsidRPr="00356E5B">
        <w:rPr>
          <w:rFonts w:ascii="Times New Roman" w:hAnsi="Times New Roman" w:cs="Times New Roman"/>
          <w:sz w:val="28"/>
          <w:szCs w:val="28"/>
        </w:rPr>
        <w:t> или кто-то из родных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(если играют дома)</w:t>
      </w:r>
      <w:r w:rsidRPr="00356E5B">
        <w:rPr>
          <w:rFonts w:ascii="Times New Roman" w:hAnsi="Times New Roman" w:cs="Times New Roman"/>
          <w:sz w:val="28"/>
          <w:szCs w:val="28"/>
        </w:rPr>
        <w:t> позвал его.</w:t>
      </w:r>
    </w:p>
    <w:p w14:paraId="2E958A08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Вначале ребенка зовут по имени, затем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(для усложнения)</w:t>
      </w:r>
      <w:r>
        <w:rPr>
          <w:rFonts w:ascii="Times New Roman" w:hAnsi="Times New Roman" w:cs="Times New Roman"/>
          <w:sz w:val="28"/>
          <w:szCs w:val="28"/>
        </w:rPr>
        <w:t xml:space="preserve"> произносят короткое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6E5B">
        <w:rPr>
          <w:rFonts w:ascii="Times New Roman" w:hAnsi="Times New Roman" w:cs="Times New Roman"/>
          <w:sz w:val="28"/>
          <w:szCs w:val="28"/>
        </w:rPr>
        <w:t>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</w:t>
      </w:r>
      <w:proofErr w:type="gramEnd"/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АУ»</w:t>
      </w:r>
      <w:r w:rsidRPr="00356E5B">
        <w:rPr>
          <w:rFonts w:ascii="Times New Roman" w:hAnsi="Times New Roman" w:cs="Times New Roman"/>
          <w:sz w:val="28"/>
          <w:szCs w:val="28"/>
        </w:rPr>
        <w:t>.</w:t>
      </w:r>
    </w:p>
    <w:p w14:paraId="39DD23F5" w14:textId="77777777" w:rsidR="00D002E4" w:rsidRPr="00A70126" w:rsidRDefault="00D002E4" w:rsidP="00A70126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0126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Игра «Четвертый лишний»</w:t>
      </w:r>
    </w:p>
    <w:p w14:paraId="73B939AE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Цели</w:t>
      </w:r>
      <w:r w:rsidRPr="00356E5B">
        <w:rPr>
          <w:rFonts w:ascii="Times New Roman" w:hAnsi="Times New Roman" w:cs="Times New Roman"/>
          <w:sz w:val="28"/>
          <w:szCs w:val="28"/>
        </w:rPr>
        <w:t>:</w:t>
      </w:r>
    </w:p>
    <w:p w14:paraId="23E6B396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8B3A4E">
        <w:rPr>
          <w:rFonts w:ascii="Times New Roman" w:hAnsi="Times New Roman" w:cs="Times New Roman"/>
          <w:sz w:val="28"/>
          <w:szCs w:val="28"/>
        </w:rPr>
        <w:t>- Развитие</w:t>
      </w:r>
      <w:r w:rsidRPr="00356E5B">
        <w:rPr>
          <w:rFonts w:ascii="Times New Roman" w:hAnsi="Times New Roman" w:cs="Times New Roman"/>
          <w:sz w:val="28"/>
          <w:szCs w:val="28"/>
        </w:rPr>
        <w:t> навыков слуховой дифференциации длинных и коротких слов.</w:t>
      </w:r>
    </w:p>
    <w:p w14:paraId="64844035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8B3A4E">
        <w:rPr>
          <w:rFonts w:ascii="Times New Roman" w:hAnsi="Times New Roman" w:cs="Times New Roman"/>
          <w:sz w:val="28"/>
          <w:szCs w:val="28"/>
        </w:rPr>
        <w:t>- Развитие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слухо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речевой памяти</w:t>
      </w:r>
      <w:r w:rsidRPr="00356E5B">
        <w:rPr>
          <w:rFonts w:ascii="Times New Roman" w:hAnsi="Times New Roman" w:cs="Times New Roman"/>
          <w:sz w:val="28"/>
          <w:szCs w:val="28"/>
        </w:rPr>
        <w:t>.</w:t>
      </w:r>
    </w:p>
    <w:p w14:paraId="40A00C5E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8B3A4E">
        <w:rPr>
          <w:rFonts w:ascii="Times New Roman" w:hAnsi="Times New Roman" w:cs="Times New Roman"/>
          <w:sz w:val="28"/>
          <w:szCs w:val="28"/>
        </w:rPr>
        <w:t>Описание</w:t>
      </w:r>
      <w:proofErr w:type="gramStart"/>
      <w:r w:rsidRPr="008B3A4E">
        <w:rPr>
          <w:rFonts w:ascii="Times New Roman" w:hAnsi="Times New Roman" w:cs="Times New Roman"/>
          <w:sz w:val="28"/>
          <w:szCs w:val="28"/>
        </w:rPr>
        <w:t>:</w:t>
      </w:r>
      <w:r w:rsidRPr="00356E5B">
        <w:rPr>
          <w:rFonts w:ascii="Times New Roman" w:hAnsi="Times New Roman" w:cs="Times New Roman"/>
          <w:sz w:val="28"/>
          <w:szCs w:val="28"/>
        </w:rPr>
        <w:t xml:space="preserve"> Из</w:t>
      </w:r>
      <w:proofErr w:type="gramEnd"/>
      <w:r w:rsidRPr="00356E5B">
        <w:rPr>
          <w:rFonts w:ascii="Times New Roman" w:hAnsi="Times New Roman" w:cs="Times New Roman"/>
          <w:sz w:val="28"/>
          <w:szCs w:val="28"/>
        </w:rPr>
        <w:t xml:space="preserve"> каждых четырех названных взрослым слов, ребенок должен выбрать слово, </w:t>
      </w: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которое по звуковому составу не похоже на остальные три</w:t>
      </w:r>
      <w:r w:rsidRPr="00356E5B">
        <w:rPr>
          <w:rFonts w:ascii="Times New Roman" w:hAnsi="Times New Roman" w:cs="Times New Roman"/>
          <w:sz w:val="28"/>
          <w:szCs w:val="28"/>
        </w:rPr>
        <w:t>:</w:t>
      </w:r>
    </w:p>
    <w:p w14:paraId="57074731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Мак - бак - так - банан</w:t>
      </w:r>
    </w:p>
    <w:p w14:paraId="4D4302DC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Сом - ком - индюк - дом</w:t>
      </w:r>
    </w:p>
    <w:p w14:paraId="1ED18685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Лимон - вагон - кот - бутон</w:t>
      </w:r>
    </w:p>
    <w:p w14:paraId="67225290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Мак - бак - веник - рак</w:t>
      </w:r>
    </w:p>
    <w:p w14:paraId="2AC64BA2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Совок - гном - венок - каток</w:t>
      </w:r>
    </w:p>
    <w:p w14:paraId="14506038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Пятка - ватка - лимон - кадка</w:t>
      </w:r>
    </w:p>
    <w:p w14:paraId="6A87FA11" w14:textId="77777777" w:rsidR="00D002E4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 xml:space="preserve">Ветка - диван - клетка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56E5B">
        <w:rPr>
          <w:rFonts w:ascii="Times New Roman" w:hAnsi="Times New Roman" w:cs="Times New Roman"/>
          <w:sz w:val="28"/>
          <w:szCs w:val="28"/>
        </w:rPr>
        <w:t xml:space="preserve"> сетка</w:t>
      </w:r>
    </w:p>
    <w:p w14:paraId="7D914114" w14:textId="77777777" w:rsidR="00D002E4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87A937A" w14:textId="77777777" w:rsidR="00D002E4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17888DD" w14:textId="77777777" w:rsidR="00D002E4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8273C16" w14:textId="2A266CA6" w:rsidR="00D002E4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F22E776" w14:textId="19165477" w:rsidR="0065432D" w:rsidRDefault="0065432D" w:rsidP="009A797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B30E5C" w14:textId="583A8A94" w:rsidR="0065432D" w:rsidRDefault="0065432D" w:rsidP="009A797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E34195" w14:textId="2157C799" w:rsidR="0065432D" w:rsidRDefault="0065432D" w:rsidP="009A797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F910396" w14:textId="77777777" w:rsidR="0065432D" w:rsidRPr="00356E5B" w:rsidRDefault="0065432D" w:rsidP="009A797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9E2E4A2" w14:textId="77777777" w:rsidR="0065432D" w:rsidRDefault="0065432D" w:rsidP="008B3A4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«Каширский Специализированный Социально-Реабилитационный</w:t>
      </w:r>
    </w:p>
    <w:p w14:paraId="5D08A94A" w14:textId="77777777" w:rsidR="0065432D" w:rsidRDefault="0065432D" w:rsidP="008B3A4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Центр для Несовершеннолетних </w:t>
      </w:r>
    </w:p>
    <w:p w14:paraId="0B1FE05B" w14:textId="0BBFED8B" w:rsidR="0065432D" w:rsidRDefault="0065432D" w:rsidP="008B3A4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«СЕМЬЯ» </w:t>
      </w:r>
    </w:p>
    <w:p w14:paraId="431C5D94" w14:textId="77777777" w:rsidR="0065432D" w:rsidRDefault="0065432D" w:rsidP="008B3A4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BFB7CD5" w14:textId="77777777" w:rsidR="0065432D" w:rsidRDefault="0065432D" w:rsidP="008B3A4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269D320" w14:textId="77777777" w:rsidR="0065432D" w:rsidRDefault="0065432D" w:rsidP="008B3A4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C7A579B" w14:textId="77777777" w:rsidR="0065432D" w:rsidRDefault="0065432D" w:rsidP="008B3A4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C2D18C2" w14:textId="6D56EC80" w:rsidR="0065432D" w:rsidRDefault="0065432D" w:rsidP="0065432D">
      <w:pPr>
        <w:jc w:val="center"/>
        <w:rPr>
          <w:rFonts w:ascii="Times New Roman" w:hAnsi="Times New Roman" w:cs="Times New Roman"/>
          <w:b/>
          <w:bCs/>
          <w:i/>
          <w:iCs/>
          <w:sz w:val="52"/>
          <w:szCs w:val="52"/>
        </w:rPr>
      </w:pPr>
      <w:r w:rsidRPr="0065432D">
        <w:rPr>
          <w:rFonts w:ascii="Times New Roman" w:hAnsi="Times New Roman" w:cs="Times New Roman"/>
          <w:b/>
          <w:bCs/>
          <w:i/>
          <w:iCs/>
          <w:sz w:val="52"/>
          <w:szCs w:val="52"/>
        </w:rPr>
        <w:t xml:space="preserve">Конспект фронтального занятия в группе </w:t>
      </w:r>
    </w:p>
    <w:p w14:paraId="3ABBEE73" w14:textId="01C4B343" w:rsidR="00884FA2" w:rsidRDefault="00884FA2" w:rsidP="0065432D">
      <w:pPr>
        <w:jc w:val="center"/>
        <w:rPr>
          <w:rFonts w:ascii="Times New Roman" w:hAnsi="Times New Roman" w:cs="Times New Roman"/>
          <w:b/>
          <w:bCs/>
          <w:i/>
          <w:iCs/>
          <w:sz w:val="52"/>
          <w:szCs w:val="52"/>
        </w:rPr>
      </w:pPr>
      <w:r>
        <w:rPr>
          <w:rFonts w:ascii="Times New Roman" w:hAnsi="Times New Roman" w:cs="Times New Roman"/>
          <w:b/>
          <w:bCs/>
          <w:i/>
          <w:iCs/>
          <w:sz w:val="52"/>
          <w:szCs w:val="52"/>
        </w:rPr>
        <w:t>детей с ОВЗ</w:t>
      </w:r>
    </w:p>
    <w:p w14:paraId="72D1048E" w14:textId="57A89FD7" w:rsidR="0065432D" w:rsidRDefault="0065432D" w:rsidP="0065432D">
      <w:pPr>
        <w:jc w:val="center"/>
        <w:rPr>
          <w:rFonts w:ascii="Times New Roman" w:hAnsi="Times New Roman" w:cs="Times New Roman"/>
          <w:b/>
          <w:bCs/>
          <w:i/>
          <w:iCs/>
          <w:sz w:val="52"/>
          <w:szCs w:val="52"/>
        </w:rPr>
      </w:pPr>
    </w:p>
    <w:p w14:paraId="1D179700" w14:textId="77777777" w:rsidR="0065432D" w:rsidRPr="0065432D" w:rsidRDefault="0065432D" w:rsidP="0065432D">
      <w:pPr>
        <w:jc w:val="center"/>
        <w:rPr>
          <w:rFonts w:ascii="Times New Roman" w:hAnsi="Times New Roman" w:cs="Times New Roman"/>
          <w:b/>
          <w:bCs/>
          <w:i/>
          <w:iCs/>
          <w:sz w:val="48"/>
          <w:szCs w:val="48"/>
        </w:rPr>
      </w:pPr>
      <w:r w:rsidRPr="0065432D">
        <w:rPr>
          <w:rFonts w:ascii="Times New Roman" w:hAnsi="Times New Roman" w:cs="Times New Roman"/>
          <w:b/>
          <w:bCs/>
          <w:i/>
          <w:iCs/>
          <w:sz w:val="48"/>
          <w:szCs w:val="48"/>
          <w:u w:val="single"/>
          <w:bdr w:val="none" w:sz="0" w:space="0" w:color="auto" w:frame="1"/>
        </w:rPr>
        <w:t>Тема</w:t>
      </w:r>
      <w:r w:rsidRPr="0065432D">
        <w:rPr>
          <w:rFonts w:ascii="Times New Roman" w:hAnsi="Times New Roman" w:cs="Times New Roman"/>
          <w:b/>
          <w:bCs/>
          <w:i/>
          <w:iCs/>
          <w:sz w:val="48"/>
          <w:szCs w:val="48"/>
        </w:rPr>
        <w:t>: </w:t>
      </w:r>
      <w:r w:rsidRPr="0065432D">
        <w:rPr>
          <w:rFonts w:ascii="Times New Roman" w:hAnsi="Times New Roman" w:cs="Times New Roman"/>
          <w:b/>
          <w:bCs/>
          <w:i/>
          <w:iCs/>
          <w:sz w:val="48"/>
          <w:szCs w:val="48"/>
          <w:bdr w:val="none" w:sz="0" w:space="0" w:color="auto" w:frame="1"/>
        </w:rPr>
        <w:t>«Домашние животные и их детеныши»</w:t>
      </w:r>
    </w:p>
    <w:p w14:paraId="7B08D671" w14:textId="77777777" w:rsidR="0065432D" w:rsidRPr="0065432D" w:rsidRDefault="0065432D" w:rsidP="0065432D">
      <w:pPr>
        <w:jc w:val="center"/>
        <w:rPr>
          <w:rFonts w:ascii="Times New Roman" w:hAnsi="Times New Roman" w:cs="Times New Roman"/>
          <w:b/>
          <w:bCs/>
          <w:i/>
          <w:iCs/>
          <w:sz w:val="52"/>
          <w:szCs w:val="52"/>
        </w:rPr>
      </w:pPr>
    </w:p>
    <w:p w14:paraId="6D39BCAB" w14:textId="77777777" w:rsidR="0065432D" w:rsidRDefault="0065432D" w:rsidP="008B3A4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E5C9ACD" w14:textId="77777777" w:rsidR="0065432D" w:rsidRDefault="0065432D" w:rsidP="0065432D">
      <w:pPr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Подготовила т провела:</w:t>
      </w:r>
    </w:p>
    <w:p w14:paraId="4F8EF9BD" w14:textId="77777777" w:rsidR="0065432D" w:rsidRDefault="0065432D" w:rsidP="0065432D">
      <w:pPr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логопед </w:t>
      </w:r>
    </w:p>
    <w:p w14:paraId="16150BAB" w14:textId="21AB9C11" w:rsidR="0065432D" w:rsidRDefault="0065432D" w:rsidP="0065432D">
      <w:pPr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Наталья Николаевна Кузнецова</w:t>
      </w:r>
    </w:p>
    <w:p w14:paraId="0F23A665" w14:textId="77777777" w:rsidR="0065432D" w:rsidRDefault="0065432D" w:rsidP="008B3A4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76D958A" w14:textId="77777777" w:rsidR="0065432D" w:rsidRDefault="0065432D" w:rsidP="008B3A4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72D4D5C" w14:textId="77777777" w:rsidR="0065432D" w:rsidRDefault="0065432D" w:rsidP="008B3A4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3403B64" w14:textId="77777777" w:rsidR="0065432D" w:rsidRDefault="0065432D" w:rsidP="008B3A4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946B6DC" w14:textId="77777777" w:rsidR="0065432D" w:rsidRDefault="0065432D" w:rsidP="008B3A4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B0FE767" w14:textId="6622BC94" w:rsidR="0065432D" w:rsidRDefault="0065432D" w:rsidP="008B3A4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2022 г.</w:t>
      </w:r>
    </w:p>
    <w:p w14:paraId="0438DB82" w14:textId="00EC79F9" w:rsidR="00D002E4" w:rsidRDefault="00D002E4" w:rsidP="008B3A4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B3A4E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Конспект фронтального занятия в группе компенсирующей направленности старшего дошкольного возраста</w:t>
      </w:r>
    </w:p>
    <w:p w14:paraId="1449B098" w14:textId="77777777" w:rsidR="00D002E4" w:rsidRPr="008B3A4E" w:rsidRDefault="00D002E4" w:rsidP="008B3A4E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A086AB1" w14:textId="77777777" w:rsidR="00D002E4" w:rsidRPr="008B3A4E" w:rsidRDefault="00D002E4" w:rsidP="009A797C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B3A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  <w:t>Тема</w:t>
      </w:r>
      <w:r w:rsidRPr="008B3A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: </w:t>
      </w:r>
      <w:r w:rsidRPr="008B3A4E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«Домашние животные и их детеныши»</w:t>
      </w:r>
    </w:p>
    <w:p w14:paraId="5FF20056" w14:textId="77777777" w:rsidR="00D002E4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8B3A4E">
        <w:rPr>
          <w:rFonts w:ascii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Цель</w:t>
      </w:r>
      <w:r w:rsidRPr="00356E5B">
        <w:rPr>
          <w:rFonts w:ascii="Times New Roman" w:hAnsi="Times New Roman" w:cs="Times New Roman"/>
          <w:sz w:val="28"/>
          <w:szCs w:val="28"/>
        </w:rPr>
        <w:t>: Формирование лексико-грамматического строя </w:t>
      </w:r>
      <w:r w:rsidRPr="008B3A4E">
        <w:rPr>
          <w:rFonts w:ascii="Times New Roman" w:hAnsi="Times New Roman" w:cs="Times New Roman"/>
          <w:sz w:val="28"/>
          <w:szCs w:val="28"/>
        </w:rPr>
        <w:t>речи</w:t>
      </w:r>
      <w:r>
        <w:rPr>
          <w:rFonts w:ascii="Times New Roman" w:hAnsi="Times New Roman" w:cs="Times New Roman"/>
          <w:sz w:val="28"/>
          <w:szCs w:val="28"/>
        </w:rPr>
        <w:t xml:space="preserve"> по теме </w:t>
      </w:r>
    </w:p>
    <w:p w14:paraId="6203BCA1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“ </w:t>
      </w:r>
      <w:r w:rsidRPr="00356E5B">
        <w:rPr>
          <w:rFonts w:ascii="Times New Roman" w:hAnsi="Times New Roman" w:cs="Times New Roman"/>
          <w:sz w:val="28"/>
          <w:szCs w:val="28"/>
        </w:rPr>
        <w:t>Домашние животные и их детеныши”.</w:t>
      </w:r>
    </w:p>
    <w:p w14:paraId="44686114" w14:textId="77777777" w:rsidR="00D002E4" w:rsidRPr="008B3A4E" w:rsidRDefault="00D002E4" w:rsidP="009A797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3A4E">
        <w:rPr>
          <w:rFonts w:ascii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Задачи</w:t>
      </w:r>
      <w:r w:rsidRPr="008B3A4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3610804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1. </w:t>
      </w: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Образовательные</w:t>
      </w:r>
      <w:r w:rsidRPr="00356E5B">
        <w:rPr>
          <w:rFonts w:ascii="Times New Roman" w:hAnsi="Times New Roman" w:cs="Times New Roman"/>
          <w:sz w:val="28"/>
          <w:szCs w:val="28"/>
        </w:rPr>
        <w:t>: - расширить и углубить представления детей о домашних животных и их детенышах;</w:t>
      </w:r>
    </w:p>
    <w:p w14:paraId="6C7D73CB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- закрепить знания о внешних признаках животных, чем питаются, где живут, какую пользу приносят;</w:t>
      </w:r>
    </w:p>
    <w:p w14:paraId="23D013C8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- активизировать и расширить словарь по теме домашние животные и их детеныши</w:t>
      </w:r>
      <w:r w:rsidRPr="00356E5B">
        <w:rPr>
          <w:rFonts w:ascii="Times New Roman" w:hAnsi="Times New Roman" w:cs="Times New Roman"/>
          <w:sz w:val="28"/>
          <w:szCs w:val="28"/>
        </w:rPr>
        <w:t>: стадо, табун, отара.</w:t>
      </w:r>
    </w:p>
    <w:p w14:paraId="00939BD4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9A797C">
        <w:rPr>
          <w:rFonts w:ascii="Times New Roman" w:hAnsi="Times New Roman" w:cs="Times New Roman"/>
          <w:sz w:val="28"/>
          <w:szCs w:val="28"/>
        </w:rPr>
        <w:t>Развивающие</w:t>
      </w:r>
      <w:r w:rsidRPr="00356E5B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356E5B">
        <w:rPr>
          <w:rFonts w:ascii="Times New Roman" w:hAnsi="Times New Roman" w:cs="Times New Roman"/>
          <w:sz w:val="28"/>
          <w:szCs w:val="28"/>
        </w:rPr>
        <w:t xml:space="preserve"> - </w:t>
      </w:r>
      <w:r w:rsidRPr="009A797C">
        <w:rPr>
          <w:rFonts w:ascii="Times New Roman" w:hAnsi="Times New Roman" w:cs="Times New Roman"/>
          <w:sz w:val="28"/>
          <w:szCs w:val="28"/>
        </w:rPr>
        <w:t>развивать</w:t>
      </w:r>
      <w:r w:rsidRPr="00356E5B">
        <w:rPr>
          <w:rFonts w:ascii="Times New Roman" w:hAnsi="Times New Roman" w:cs="Times New Roman"/>
          <w:sz w:val="28"/>
          <w:szCs w:val="28"/>
        </w:rPr>
        <w:t> слуховое и зрительное восприятие,</w:t>
      </w:r>
    </w:p>
    <w:p w14:paraId="39CDC206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- общую и мелкую моторику,</w:t>
      </w:r>
    </w:p>
    <w:p w14:paraId="259927E4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- совершенствовать мыслительные процессы;</w:t>
      </w:r>
    </w:p>
    <w:p w14:paraId="7F9C0E3F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3. </w:t>
      </w: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Воспитательные</w:t>
      </w:r>
      <w:r w:rsidRPr="00356E5B">
        <w:rPr>
          <w:rFonts w:ascii="Times New Roman" w:hAnsi="Times New Roman" w:cs="Times New Roman"/>
          <w:sz w:val="28"/>
          <w:szCs w:val="28"/>
        </w:rPr>
        <w:t>: - воспитывать любовь к домашним животным,</w:t>
      </w:r>
    </w:p>
    <w:p w14:paraId="20DB7E79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- воспитывать умение слушать внимательно, </w:t>
      </w:r>
      <w:r w:rsidRPr="009A797C">
        <w:rPr>
          <w:rFonts w:ascii="Times New Roman" w:hAnsi="Times New Roman" w:cs="Times New Roman"/>
          <w:sz w:val="28"/>
          <w:szCs w:val="28"/>
        </w:rPr>
        <w:t>развивать</w:t>
      </w:r>
      <w:r w:rsidRPr="00356E5B">
        <w:rPr>
          <w:rFonts w:ascii="Times New Roman" w:hAnsi="Times New Roman" w:cs="Times New Roman"/>
          <w:sz w:val="28"/>
          <w:szCs w:val="28"/>
        </w:rPr>
        <w:t> познавательный процесс,</w:t>
      </w:r>
    </w:p>
    <w:p w14:paraId="1F8FBDE7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- воспитывать </w:t>
      </w:r>
      <w:r w:rsidRPr="009A797C">
        <w:rPr>
          <w:rFonts w:ascii="Times New Roman" w:hAnsi="Times New Roman" w:cs="Times New Roman"/>
          <w:sz w:val="28"/>
          <w:szCs w:val="28"/>
        </w:rPr>
        <w:t>коммуникативные навыки</w:t>
      </w:r>
      <w:r w:rsidRPr="00356E5B">
        <w:rPr>
          <w:rFonts w:ascii="Times New Roman" w:hAnsi="Times New Roman" w:cs="Times New Roman"/>
          <w:sz w:val="28"/>
          <w:szCs w:val="28"/>
        </w:rPr>
        <w:t>.</w:t>
      </w:r>
    </w:p>
    <w:p w14:paraId="68750781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9A797C">
        <w:rPr>
          <w:rFonts w:ascii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Оборудование</w:t>
      </w:r>
      <w:r w:rsidRPr="00356E5B">
        <w:rPr>
          <w:rFonts w:ascii="Times New Roman" w:hAnsi="Times New Roman" w:cs="Times New Roman"/>
          <w:sz w:val="28"/>
          <w:szCs w:val="28"/>
        </w:rPr>
        <w:t>: магнитная доска, картинки домашних животных и их детенышей, картинки для практических занятий, простые карандаши, мяч.</w:t>
      </w:r>
    </w:p>
    <w:p w14:paraId="6CADCFBB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9A797C">
        <w:rPr>
          <w:rFonts w:ascii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Предварительная работа</w:t>
      </w:r>
      <w:r w:rsidRPr="00356E5B">
        <w:rPr>
          <w:rFonts w:ascii="Times New Roman" w:hAnsi="Times New Roman" w:cs="Times New Roman"/>
          <w:sz w:val="28"/>
          <w:szCs w:val="28"/>
        </w:rPr>
        <w:t>:</w:t>
      </w:r>
    </w:p>
    <w:p w14:paraId="63071A0A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Разучивание пальчиковой гимнастики по теме.</w:t>
      </w:r>
    </w:p>
    <w:p w14:paraId="227EDB0F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9A797C">
        <w:rPr>
          <w:rFonts w:ascii="Times New Roman" w:hAnsi="Times New Roman" w:cs="Times New Roman"/>
          <w:b/>
          <w:bCs/>
          <w:sz w:val="28"/>
          <w:szCs w:val="28"/>
        </w:rPr>
        <w:t>Ход занятия</w:t>
      </w:r>
      <w:r w:rsidRPr="00356E5B">
        <w:rPr>
          <w:rFonts w:ascii="Times New Roman" w:hAnsi="Times New Roman" w:cs="Times New Roman"/>
          <w:sz w:val="28"/>
          <w:szCs w:val="28"/>
        </w:rPr>
        <w:t>:</w:t>
      </w:r>
    </w:p>
    <w:p w14:paraId="77A697BA" w14:textId="77777777" w:rsidR="00D002E4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В гости к детям приходит щенок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«Почемучка»</w:t>
      </w:r>
      <w:r w:rsidRPr="00356E5B">
        <w:rPr>
          <w:rFonts w:ascii="Times New Roman" w:hAnsi="Times New Roman" w:cs="Times New Roman"/>
          <w:sz w:val="28"/>
          <w:szCs w:val="28"/>
        </w:rPr>
        <w:t> от котика с письмом и его портретом с корзиной.</w:t>
      </w:r>
    </w:p>
    <w:p w14:paraId="4D17AD23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8B3A4E">
        <w:rPr>
          <w:rFonts w:ascii="Times New Roman" w:hAnsi="Times New Roman" w:cs="Times New Roman"/>
          <w:sz w:val="28"/>
          <w:szCs w:val="28"/>
          <w:u w:val="single"/>
        </w:rPr>
        <w:t>Логопед</w:t>
      </w:r>
      <w:r w:rsidRPr="008B3A4E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 xml:space="preserve"> </w:t>
      </w:r>
      <w:r w:rsidRPr="008B3A4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читает письмо</w:t>
      </w:r>
      <w:r w:rsidRPr="00356E5B">
        <w:rPr>
          <w:rFonts w:ascii="Times New Roman" w:hAnsi="Times New Roman" w:cs="Times New Roman"/>
          <w:sz w:val="28"/>
          <w:szCs w:val="28"/>
        </w:rPr>
        <w:t>:</w:t>
      </w:r>
    </w:p>
    <w:p w14:paraId="2059E737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lastRenderedPageBreak/>
        <w:t>Здравствуйте, ребята. Это мой друг Почемучка. Он еще маленький, мало знает об окружающем его мире, прошу Вас рассказать ему, что он домашнее животное и о других домашних животных он тоже ничего не знает. Помогите пожалуйста.</w:t>
      </w:r>
    </w:p>
    <w:p w14:paraId="3407F81B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Логопед</w:t>
      </w:r>
      <w:proofErr w:type="gramStart"/>
      <w:r w:rsidRPr="00356E5B">
        <w:rPr>
          <w:rFonts w:ascii="Times New Roman" w:hAnsi="Times New Roman" w:cs="Times New Roman"/>
          <w:sz w:val="28"/>
          <w:szCs w:val="28"/>
        </w:rPr>
        <w:t>: Поможем</w:t>
      </w:r>
      <w:proofErr w:type="gramEnd"/>
      <w:r w:rsidRPr="00356E5B">
        <w:rPr>
          <w:rFonts w:ascii="Times New Roman" w:hAnsi="Times New Roman" w:cs="Times New Roman"/>
          <w:sz w:val="28"/>
          <w:szCs w:val="28"/>
        </w:rPr>
        <w:t>?</w:t>
      </w:r>
    </w:p>
    <w:p w14:paraId="30C5F675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Дети</w:t>
      </w:r>
      <w:r w:rsidRPr="00356E5B">
        <w:rPr>
          <w:rFonts w:ascii="Times New Roman" w:hAnsi="Times New Roman" w:cs="Times New Roman"/>
          <w:sz w:val="28"/>
          <w:szCs w:val="28"/>
        </w:rPr>
        <w:t>: Да.</w:t>
      </w:r>
    </w:p>
    <w:p w14:paraId="358CA765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Логопед</w:t>
      </w:r>
      <w:r w:rsidRPr="00356E5B">
        <w:rPr>
          <w:rFonts w:ascii="Times New Roman" w:hAnsi="Times New Roman" w:cs="Times New Roman"/>
          <w:sz w:val="28"/>
          <w:szCs w:val="28"/>
        </w:rPr>
        <w:t xml:space="preserve">: Я буду загадывать вам загадки вам нужно отгадать. Будьте внимательны, картинки с отгадками я буду вывешивать на доску. </w:t>
      </w:r>
      <w:proofErr w:type="gramStart"/>
      <w:r w:rsidRPr="00356E5B">
        <w:rPr>
          <w:rFonts w:ascii="Times New Roman" w:hAnsi="Times New Roman" w:cs="Times New Roman"/>
          <w:sz w:val="28"/>
          <w:szCs w:val="28"/>
        </w:rPr>
        <w:t>( </w:t>
      </w: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На</w:t>
      </w:r>
      <w:proofErr w:type="gramEnd"/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 xml:space="preserve"> столе у воспитателя разложены картинки с домашними животными</w:t>
      </w:r>
      <w:r w:rsidRPr="00356E5B">
        <w:rPr>
          <w:rFonts w:ascii="Times New Roman" w:hAnsi="Times New Roman" w:cs="Times New Roman"/>
          <w:sz w:val="28"/>
          <w:szCs w:val="28"/>
        </w:rPr>
        <w:t>: коза, корова, свинья, кошка, собака, овца, лошадь, кролик).</w:t>
      </w:r>
    </w:p>
    <w:p w14:paraId="6FFE8CB4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Загадки</w:t>
      </w:r>
      <w:r w:rsidRPr="00356E5B">
        <w:rPr>
          <w:rFonts w:ascii="Times New Roman" w:hAnsi="Times New Roman" w:cs="Times New Roman"/>
          <w:sz w:val="28"/>
          <w:szCs w:val="28"/>
        </w:rPr>
        <w:t>:</w:t>
      </w:r>
    </w:p>
    <w:p w14:paraId="1368CC61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- Идет, идет, бородой трясет.</w:t>
      </w:r>
    </w:p>
    <w:p w14:paraId="367569CC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Травки просит</w:t>
      </w:r>
      <w:r w:rsidRPr="00356E5B">
        <w:rPr>
          <w:rFonts w:ascii="Times New Roman" w:hAnsi="Times New Roman" w:cs="Times New Roman"/>
          <w:sz w:val="28"/>
          <w:szCs w:val="28"/>
        </w:rPr>
        <w:t>: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«Ме-ме-ме, дай вкусной мне»</w:t>
      </w:r>
      <w:r w:rsidRPr="00356E5B">
        <w:rPr>
          <w:rFonts w:ascii="Times New Roman" w:hAnsi="Times New Roman" w:cs="Times New Roman"/>
          <w:sz w:val="28"/>
          <w:szCs w:val="28"/>
        </w:rPr>
        <w:t>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(КОЗА)</w:t>
      </w:r>
    </w:p>
    <w:p w14:paraId="516898AA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- С хозяином дружит, дом сторожит,</w:t>
      </w:r>
    </w:p>
    <w:p w14:paraId="34B59EA1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Живет под крылечком, а хвост колечком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(СОБАКА)</w:t>
      </w:r>
    </w:p>
    <w:p w14:paraId="36935D68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- Спереди -пятачок, сзади крючок,</w:t>
      </w:r>
    </w:p>
    <w:p w14:paraId="4E732D3B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Посредине- спинка, а на ней щетинка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(СВИНЬЯ)</w:t>
      </w:r>
    </w:p>
    <w:p w14:paraId="339B1118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- Голодна – мычит, сыта – жует,</w:t>
      </w:r>
    </w:p>
    <w:p w14:paraId="5EEB8555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Малышам- ребятам молоко дает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(КОРОВА)</w:t>
      </w:r>
    </w:p>
    <w:p w14:paraId="0C66EFE3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- Я умею чисто мыться не водой, а язычком</w:t>
      </w:r>
    </w:p>
    <w:p w14:paraId="640DA16B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Мяу! – как мне часто снится блюдце с молоком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(КОШКА)</w:t>
      </w:r>
    </w:p>
    <w:p w14:paraId="79F66A6C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- Ходят модницы за речкой –</w:t>
      </w:r>
    </w:p>
    <w:p w14:paraId="7D5DA84B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кудри белые колечком.</w:t>
      </w:r>
    </w:p>
    <w:p w14:paraId="0D0E3737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А зимой из их кудряшек</w:t>
      </w:r>
    </w:p>
    <w:p w14:paraId="7568F718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бабушка носочки вяжет.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(ОВЦА)</w:t>
      </w:r>
    </w:p>
    <w:p w14:paraId="56DC43CF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- Я скачу, скачу.</w:t>
      </w:r>
    </w:p>
    <w:p w14:paraId="5B225236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Грива вьётся на ветру.</w:t>
      </w:r>
    </w:p>
    <w:p w14:paraId="4EB8BEAD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Кто это?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(ЛОШАДЬ)</w:t>
      </w:r>
    </w:p>
    <w:p w14:paraId="2077E39E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lastRenderedPageBreak/>
        <w:t>- Длинное ухо,</w:t>
      </w:r>
    </w:p>
    <w:p w14:paraId="3263E609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Комочек пуха,</w:t>
      </w:r>
    </w:p>
    <w:p w14:paraId="3D7CC59B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Прыгает ловко,</w:t>
      </w:r>
    </w:p>
    <w:p w14:paraId="76B59915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Любит морковку.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(КРОЛИК)</w:t>
      </w:r>
    </w:p>
    <w:p w14:paraId="2FBEA94D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Логопед</w:t>
      </w:r>
      <w:proofErr w:type="gramStart"/>
      <w:r w:rsidRPr="00356E5B">
        <w:rPr>
          <w:rFonts w:ascii="Times New Roman" w:hAnsi="Times New Roman" w:cs="Times New Roman"/>
          <w:sz w:val="28"/>
          <w:szCs w:val="28"/>
        </w:rPr>
        <w:t>: Правильно</w:t>
      </w:r>
      <w:proofErr w:type="gramEnd"/>
      <w:r w:rsidRPr="00356E5B">
        <w:rPr>
          <w:rFonts w:ascii="Times New Roman" w:hAnsi="Times New Roman" w:cs="Times New Roman"/>
          <w:sz w:val="28"/>
          <w:szCs w:val="28"/>
        </w:rPr>
        <w:t>, ребята! А теперь давайте повторим названия животных.</w:t>
      </w:r>
    </w:p>
    <w:p w14:paraId="4071AD63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А теперь посмотрите на всех животных внимательно. Как можно назвать их одним словом?</w:t>
      </w:r>
    </w:p>
    <w:p w14:paraId="64159491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Д</w:t>
      </w: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ети</w:t>
      </w:r>
      <w:r w:rsidRPr="00356E5B">
        <w:rPr>
          <w:rFonts w:ascii="Times New Roman" w:hAnsi="Times New Roman" w:cs="Times New Roman"/>
          <w:sz w:val="28"/>
          <w:szCs w:val="28"/>
        </w:rPr>
        <w:t>: Все эти животные домашние.</w:t>
      </w:r>
    </w:p>
    <w:p w14:paraId="2AF16435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Логопед</w:t>
      </w:r>
      <w:proofErr w:type="gramStart"/>
      <w:r w:rsidRPr="00356E5B">
        <w:rPr>
          <w:rFonts w:ascii="Times New Roman" w:hAnsi="Times New Roman" w:cs="Times New Roman"/>
          <w:sz w:val="28"/>
          <w:szCs w:val="28"/>
        </w:rPr>
        <w:t>: Правильно</w:t>
      </w:r>
      <w:proofErr w:type="gramEnd"/>
      <w:r w:rsidRPr="00356E5B">
        <w:rPr>
          <w:rFonts w:ascii="Times New Roman" w:hAnsi="Times New Roman" w:cs="Times New Roman"/>
          <w:sz w:val="28"/>
          <w:szCs w:val="28"/>
        </w:rPr>
        <w:t>, это домашние животные, а почему мы их так называем?</w:t>
      </w:r>
    </w:p>
    <w:p w14:paraId="099DFD74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Д</w:t>
      </w: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ети</w:t>
      </w:r>
      <w:proofErr w:type="gramStart"/>
      <w:r w:rsidRPr="00356E5B">
        <w:rPr>
          <w:rFonts w:ascii="Times New Roman" w:hAnsi="Times New Roman" w:cs="Times New Roman"/>
          <w:sz w:val="28"/>
          <w:szCs w:val="28"/>
        </w:rPr>
        <w:t>: Потому</w:t>
      </w:r>
      <w:proofErr w:type="gramEnd"/>
      <w:r w:rsidRPr="00356E5B">
        <w:rPr>
          <w:rFonts w:ascii="Times New Roman" w:hAnsi="Times New Roman" w:cs="Times New Roman"/>
          <w:sz w:val="28"/>
          <w:szCs w:val="28"/>
        </w:rPr>
        <w:t xml:space="preserve"> что они живут рядом с человеком. Люди за ними ухаживают, кормят их, строят для них жилища.</w:t>
      </w:r>
    </w:p>
    <w:p w14:paraId="0D110776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Логопед</w:t>
      </w:r>
      <w:r w:rsidRPr="00356E5B">
        <w:rPr>
          <w:rFonts w:ascii="Times New Roman" w:hAnsi="Times New Roman" w:cs="Times New Roman"/>
          <w:sz w:val="28"/>
          <w:szCs w:val="28"/>
        </w:rPr>
        <w:t>: Верно. Давайте поиграем в игру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«Помоги маме найти своего детеныша»</w:t>
      </w:r>
    </w:p>
    <w:p w14:paraId="6157F5CF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Мамы и их детеныши потеряли друг друга. Они очень хотят быть вместе. Давай сделаем так, чтобы они встретились. Дети выполняют задание.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(Работа с картинками)</w:t>
      </w:r>
      <w:r w:rsidRPr="00356E5B">
        <w:rPr>
          <w:rFonts w:ascii="Times New Roman" w:hAnsi="Times New Roman" w:cs="Times New Roman"/>
          <w:sz w:val="28"/>
          <w:szCs w:val="28"/>
        </w:rPr>
        <w:t>.</w:t>
      </w:r>
    </w:p>
    <w:p w14:paraId="067DEC08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Логопед</w:t>
      </w:r>
      <w:proofErr w:type="gramStart"/>
      <w:r w:rsidRPr="00356E5B">
        <w:rPr>
          <w:rFonts w:ascii="Times New Roman" w:hAnsi="Times New Roman" w:cs="Times New Roman"/>
          <w:sz w:val="28"/>
          <w:szCs w:val="28"/>
        </w:rPr>
        <w:t>: Теперь</w:t>
      </w:r>
      <w:proofErr w:type="gramEnd"/>
      <w:r w:rsidRPr="00356E5B">
        <w:rPr>
          <w:rFonts w:ascii="Times New Roman" w:hAnsi="Times New Roman" w:cs="Times New Roman"/>
          <w:sz w:val="28"/>
          <w:szCs w:val="28"/>
        </w:rPr>
        <w:t xml:space="preserve"> проверим. Кто у кого?</w:t>
      </w:r>
    </w:p>
    <w:p w14:paraId="27D49C9D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Ответы детей</w:t>
      </w:r>
      <w:r w:rsidRPr="00356E5B">
        <w:rPr>
          <w:rFonts w:ascii="Times New Roman" w:hAnsi="Times New Roman" w:cs="Times New Roman"/>
          <w:sz w:val="28"/>
          <w:szCs w:val="28"/>
        </w:rPr>
        <w:t>:</w:t>
      </w:r>
    </w:p>
    <w:p w14:paraId="2289053C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У кошки – котенок.</w:t>
      </w:r>
    </w:p>
    <w:p w14:paraId="7D9A8C3C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У лошади – жеребенок.</w:t>
      </w:r>
    </w:p>
    <w:p w14:paraId="2D02D7E7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У собаки – щенок.</w:t>
      </w:r>
    </w:p>
    <w:p w14:paraId="6121875E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У коровы – теленок.</w:t>
      </w:r>
    </w:p>
    <w:p w14:paraId="5E5301CE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У овцы – ягненок.</w:t>
      </w:r>
    </w:p>
    <w:p w14:paraId="317921D1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У свиньи – поросенок.</w:t>
      </w:r>
    </w:p>
    <w:p w14:paraId="0F130A92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У козы – козленок.</w:t>
      </w:r>
    </w:p>
    <w:p w14:paraId="68894CFE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Логопед</w:t>
      </w:r>
      <w:proofErr w:type="gramStart"/>
      <w:r w:rsidRPr="00356E5B">
        <w:rPr>
          <w:rFonts w:ascii="Times New Roman" w:hAnsi="Times New Roman" w:cs="Times New Roman"/>
          <w:sz w:val="28"/>
          <w:szCs w:val="28"/>
        </w:rPr>
        <w:t>: Правильно</w:t>
      </w:r>
      <w:proofErr w:type="gramEnd"/>
      <w:r w:rsidRPr="00356E5B">
        <w:rPr>
          <w:rFonts w:ascii="Times New Roman" w:hAnsi="Times New Roman" w:cs="Times New Roman"/>
          <w:sz w:val="28"/>
          <w:szCs w:val="28"/>
        </w:rPr>
        <w:t>, ребята, теперь все детки нашли своих мам. Молодцы! Другая игра, которая называется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«Назови одним словом»</w:t>
      </w:r>
      <w:r w:rsidRPr="00356E5B">
        <w:rPr>
          <w:rFonts w:ascii="Times New Roman" w:hAnsi="Times New Roman" w:cs="Times New Roman"/>
          <w:sz w:val="28"/>
          <w:szCs w:val="28"/>
        </w:rPr>
        <w:t>,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«Назови ласково»</w:t>
      </w:r>
    </w:p>
    <w:p w14:paraId="765B90D3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(Дети становятся в круг передают друг другу мяч, а воспитатель каждому задает вопрос)</w:t>
      </w:r>
    </w:p>
    <w:p w14:paraId="31CFE5B7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lastRenderedPageBreak/>
        <w:t>1. Много овец – отара</w:t>
      </w:r>
    </w:p>
    <w:p w14:paraId="0FAC6916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2. Много коров – стадо</w:t>
      </w:r>
    </w:p>
    <w:p w14:paraId="64482F08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3. Много лошадей – табун</w:t>
      </w:r>
    </w:p>
    <w:p w14:paraId="40412F08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4. Корова – коровка -коровушка</w:t>
      </w:r>
    </w:p>
    <w:p w14:paraId="1FB619AE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5. Свинья -свинка</w:t>
      </w:r>
    </w:p>
    <w:p w14:paraId="2803DE89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6. Лошадь – лошадка</w:t>
      </w:r>
    </w:p>
    <w:p w14:paraId="377CFBB2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7. Собака - собачка</w:t>
      </w:r>
    </w:p>
    <w:p w14:paraId="50D0B1E8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8. Овца - овечка</w:t>
      </w:r>
    </w:p>
    <w:p w14:paraId="7145EDBD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9. Коза - козочка</w:t>
      </w:r>
    </w:p>
    <w:p w14:paraId="22BE7169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10. Кролик - крольчонок</w:t>
      </w:r>
    </w:p>
    <w:p w14:paraId="7F118575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11. Кошка - кошечка</w:t>
      </w:r>
    </w:p>
    <w:p w14:paraId="5E39E22C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12. А коза что дает человеку? – молоко, шерсть</w:t>
      </w:r>
    </w:p>
    <w:p w14:paraId="6DA697CF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Практическое задание</w:t>
      </w:r>
      <w:r w:rsidRPr="00356E5B">
        <w:rPr>
          <w:rFonts w:ascii="Times New Roman" w:hAnsi="Times New Roman" w:cs="Times New Roman"/>
          <w:sz w:val="28"/>
          <w:szCs w:val="28"/>
        </w:rPr>
        <w:t>:</w:t>
      </w:r>
    </w:p>
    <w:p w14:paraId="2B1ADAA2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Логопед</w:t>
      </w:r>
      <w:r w:rsidRPr="00356E5B">
        <w:rPr>
          <w:rFonts w:ascii="Times New Roman" w:hAnsi="Times New Roman" w:cs="Times New Roman"/>
          <w:sz w:val="28"/>
          <w:szCs w:val="28"/>
        </w:rPr>
        <w:t>: Ребята, садитесь за столы. Слушайте задание.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(Воспитатель раздает каждому ребенку карточку с заданием)</w:t>
      </w:r>
      <w:r w:rsidRPr="00356E5B">
        <w:rPr>
          <w:rFonts w:ascii="Times New Roman" w:hAnsi="Times New Roman" w:cs="Times New Roman"/>
          <w:sz w:val="28"/>
          <w:szCs w:val="28"/>
        </w:rPr>
        <w:t>. Надо провести линии от животных к той пище, которую они едят и к тому жилищу, где животные живут. Индивидуальная работа детей.</w:t>
      </w:r>
    </w:p>
    <w:p w14:paraId="40424B33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</w:t>
      </w:r>
      <w:r w:rsidRPr="00356E5B">
        <w:rPr>
          <w:rFonts w:ascii="Times New Roman" w:hAnsi="Times New Roman" w:cs="Times New Roman"/>
          <w:sz w:val="28"/>
          <w:szCs w:val="28"/>
        </w:rPr>
        <w:t xml:space="preserve"> после выполнения задания раздает образцы, дети проверяют свои работы.</w:t>
      </w:r>
    </w:p>
    <w:p w14:paraId="4A4BAEE8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Пальчиковая гимнастика.</w:t>
      </w:r>
    </w:p>
    <w:p w14:paraId="5481C9C7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Большим и указательным пальцами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«кусаем»</w:t>
      </w:r>
      <w:r w:rsidRPr="00356E5B">
        <w:rPr>
          <w:rFonts w:ascii="Times New Roman" w:hAnsi="Times New Roman" w:cs="Times New Roman"/>
          <w:sz w:val="28"/>
          <w:szCs w:val="28"/>
        </w:rPr>
        <w:t> ногтевые фаланги (от указательного пальца к мизинцу и обратно на ударные слоги стиха. После первого двустишия – смена рук.</w:t>
      </w:r>
    </w:p>
    <w:p w14:paraId="1226CCC9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Кусается сильно котёнок – глупыш,</w:t>
      </w:r>
    </w:p>
    <w:p w14:paraId="758AE74D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Он думает</w:t>
      </w:r>
      <w:r w:rsidRPr="00356E5B">
        <w:rPr>
          <w:rFonts w:ascii="Times New Roman" w:hAnsi="Times New Roman" w:cs="Times New Roman"/>
          <w:sz w:val="28"/>
          <w:szCs w:val="28"/>
        </w:rPr>
        <w:t>: это не палец, а мышь.</w:t>
      </w:r>
    </w:p>
    <w:p w14:paraId="6CD85C39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Но я же играю с тобою, малыш,</w:t>
      </w:r>
    </w:p>
    <w:p w14:paraId="4356DC3C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</w:rPr>
        <w:t>А будешь кусаться – </w:t>
      </w: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скажу тебе</w:t>
      </w:r>
      <w:r w:rsidRPr="00356E5B">
        <w:rPr>
          <w:rFonts w:ascii="Times New Roman" w:hAnsi="Times New Roman" w:cs="Times New Roman"/>
          <w:sz w:val="28"/>
          <w:szCs w:val="28"/>
        </w:rPr>
        <w:t>: </w:t>
      </w:r>
      <w:r w:rsidRPr="00356E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«Брысь!»</w:t>
      </w:r>
    </w:p>
    <w:p w14:paraId="764BC86E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lastRenderedPageBreak/>
        <w:t>Логопед</w:t>
      </w:r>
      <w:r w:rsidRPr="00356E5B">
        <w:rPr>
          <w:rFonts w:ascii="Times New Roman" w:hAnsi="Times New Roman" w:cs="Times New Roman"/>
          <w:sz w:val="28"/>
          <w:szCs w:val="28"/>
        </w:rPr>
        <w:t>: Молодцы! Ребята, нам котик передал с Почемучкой корзину. Давайте посмотрим, что в ней лежит? Воспитатель достает из корзины клубок шерсти, варежки, шерстяной платок.</w:t>
      </w:r>
    </w:p>
    <w:p w14:paraId="54550D9C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Логопед</w:t>
      </w:r>
      <w:r w:rsidRPr="00356E5B">
        <w:rPr>
          <w:rFonts w:ascii="Times New Roman" w:hAnsi="Times New Roman" w:cs="Times New Roman"/>
          <w:sz w:val="28"/>
          <w:szCs w:val="28"/>
        </w:rPr>
        <w:t>: Ребята, от какого домашнего животного шерсть?</w:t>
      </w:r>
    </w:p>
    <w:p w14:paraId="5DF7F801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Д</w:t>
      </w: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ети</w:t>
      </w:r>
      <w:r w:rsidRPr="00356E5B">
        <w:rPr>
          <w:rFonts w:ascii="Times New Roman" w:hAnsi="Times New Roman" w:cs="Times New Roman"/>
          <w:sz w:val="28"/>
          <w:szCs w:val="28"/>
        </w:rPr>
        <w:t>: от козы</w:t>
      </w:r>
    </w:p>
    <w:p w14:paraId="0CF23281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</w:t>
      </w:r>
      <w:r w:rsidRPr="00356E5B">
        <w:rPr>
          <w:rFonts w:ascii="Times New Roman" w:hAnsi="Times New Roman" w:cs="Times New Roman"/>
          <w:sz w:val="28"/>
          <w:szCs w:val="28"/>
        </w:rPr>
        <w:t xml:space="preserve"> дает понюхать клубок, одеть варежки, накинуть платок.</w:t>
      </w:r>
    </w:p>
    <w:p w14:paraId="4288472B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Логопед</w:t>
      </w:r>
      <w:proofErr w:type="gramStart"/>
      <w:r w:rsidRPr="00356E5B">
        <w:rPr>
          <w:rFonts w:ascii="Times New Roman" w:hAnsi="Times New Roman" w:cs="Times New Roman"/>
          <w:sz w:val="28"/>
          <w:szCs w:val="28"/>
        </w:rPr>
        <w:t>: Это</w:t>
      </w:r>
      <w:proofErr w:type="gramEnd"/>
      <w:r w:rsidRPr="00356E5B">
        <w:rPr>
          <w:rFonts w:ascii="Times New Roman" w:hAnsi="Times New Roman" w:cs="Times New Roman"/>
          <w:sz w:val="28"/>
          <w:szCs w:val="28"/>
        </w:rPr>
        <w:t xml:space="preserve"> нам подарки от котика, но тут еще что-то лежит.</w:t>
      </w:r>
    </w:p>
    <w:p w14:paraId="011F2154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</w:t>
      </w:r>
      <w:r w:rsidRPr="00356E5B">
        <w:rPr>
          <w:rFonts w:ascii="Times New Roman" w:hAnsi="Times New Roman" w:cs="Times New Roman"/>
          <w:sz w:val="28"/>
          <w:szCs w:val="28"/>
        </w:rPr>
        <w:t xml:space="preserve"> находит в корзине шоколадки.</w:t>
      </w:r>
    </w:p>
    <w:p w14:paraId="224E4BCA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Логопед</w:t>
      </w:r>
      <w:r w:rsidRPr="00356E5B">
        <w:rPr>
          <w:rFonts w:ascii="Times New Roman" w:hAnsi="Times New Roman" w:cs="Times New Roman"/>
          <w:sz w:val="28"/>
          <w:szCs w:val="28"/>
        </w:rPr>
        <w:t>: В составе шоколада есть молоко, которое нам дает кто?</w:t>
      </w:r>
    </w:p>
    <w:p w14:paraId="30BE47AC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Д</w:t>
      </w: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ети</w:t>
      </w:r>
      <w:r w:rsidRPr="00356E5B">
        <w:rPr>
          <w:rFonts w:ascii="Times New Roman" w:hAnsi="Times New Roman" w:cs="Times New Roman"/>
          <w:sz w:val="28"/>
          <w:szCs w:val="28"/>
        </w:rPr>
        <w:t>: корова</w:t>
      </w:r>
    </w:p>
    <w:p w14:paraId="0ED054D0" w14:textId="77777777" w:rsidR="00D002E4" w:rsidRPr="008B3A4E" w:rsidRDefault="00D002E4" w:rsidP="009A797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3A4E">
        <w:rPr>
          <w:rFonts w:ascii="Times New Roman" w:hAnsi="Times New Roman" w:cs="Times New Roman"/>
          <w:b/>
          <w:bCs/>
          <w:sz w:val="28"/>
          <w:szCs w:val="28"/>
        </w:rPr>
        <w:t>Итог занятия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95257AF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Логопед</w:t>
      </w:r>
      <w:r w:rsidRPr="00356E5B">
        <w:rPr>
          <w:rFonts w:ascii="Times New Roman" w:hAnsi="Times New Roman" w:cs="Times New Roman"/>
          <w:sz w:val="28"/>
          <w:szCs w:val="28"/>
        </w:rPr>
        <w:t>: Ребята, о каких животных мы сегодня рассказывали Почемучке?</w:t>
      </w:r>
    </w:p>
    <w:p w14:paraId="16FACBE6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Д</w:t>
      </w: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ети</w:t>
      </w:r>
      <w:r w:rsidRPr="00356E5B">
        <w:rPr>
          <w:rFonts w:ascii="Times New Roman" w:hAnsi="Times New Roman" w:cs="Times New Roman"/>
          <w:sz w:val="28"/>
          <w:szCs w:val="28"/>
        </w:rPr>
        <w:t>: о домашних животных и их детенышах</w:t>
      </w:r>
    </w:p>
    <w:p w14:paraId="2E6D0754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Логопед</w:t>
      </w:r>
      <w:r w:rsidRPr="00356E5B">
        <w:rPr>
          <w:rFonts w:ascii="Times New Roman" w:hAnsi="Times New Roman" w:cs="Times New Roman"/>
          <w:sz w:val="28"/>
          <w:szCs w:val="28"/>
        </w:rPr>
        <w:t>: что нового мы узнали про них?</w:t>
      </w:r>
    </w:p>
    <w:p w14:paraId="27BEF403" w14:textId="77777777" w:rsidR="00D002E4" w:rsidRPr="00356E5B" w:rsidRDefault="00D002E4" w:rsidP="009A797C">
      <w:pPr>
        <w:jc w:val="both"/>
        <w:rPr>
          <w:rFonts w:ascii="Times New Roman" w:hAnsi="Times New Roman" w:cs="Times New Roman"/>
          <w:sz w:val="28"/>
          <w:szCs w:val="28"/>
        </w:rPr>
      </w:pPr>
      <w:r w:rsidRPr="00356E5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Д</w:t>
      </w: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ети</w:t>
      </w:r>
      <w:r w:rsidRPr="00356E5B">
        <w:rPr>
          <w:rFonts w:ascii="Times New Roman" w:hAnsi="Times New Roman" w:cs="Times New Roman"/>
          <w:sz w:val="28"/>
          <w:szCs w:val="28"/>
        </w:rPr>
        <w:t>: Мы узнали, чем можно угостить животных, какую пользу приносят людям, как называют их детенышей.</w:t>
      </w:r>
    </w:p>
    <w:p w14:paraId="63A3F067" w14:textId="77777777" w:rsidR="00D002E4" w:rsidRDefault="00D002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Логопед</w:t>
      </w:r>
      <w:r w:rsidRPr="00356E5B">
        <w:rPr>
          <w:rFonts w:ascii="Times New Roman" w:hAnsi="Times New Roman" w:cs="Times New Roman"/>
          <w:sz w:val="28"/>
          <w:szCs w:val="28"/>
        </w:rPr>
        <w:t>: Ребята, Почемучка прощается с вами, говорит спасибо за помощь и уезжает.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E5B">
        <w:rPr>
          <w:rFonts w:ascii="Times New Roman" w:hAnsi="Times New Roman" w:cs="Times New Roman"/>
          <w:sz w:val="28"/>
          <w:szCs w:val="28"/>
        </w:rPr>
        <w:t>Вы молодцы</w:t>
      </w:r>
      <w:r>
        <w:rPr>
          <w:rFonts w:ascii="Times New Roman" w:hAnsi="Times New Roman" w:cs="Times New Roman"/>
          <w:sz w:val="28"/>
          <w:szCs w:val="28"/>
        </w:rPr>
        <w:t>!</w:t>
      </w:r>
    </w:p>
    <w:p w14:paraId="234A8D0A" w14:textId="77777777" w:rsidR="00D002E4" w:rsidRDefault="00D002E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118881" w14:textId="77777777" w:rsidR="00D002E4" w:rsidRDefault="00D002E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AEAED5" w14:textId="77777777" w:rsidR="00D002E4" w:rsidRDefault="00D002E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575DF7F" w14:textId="77777777" w:rsidR="00D002E4" w:rsidRDefault="00D002E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60BD4DF" w14:textId="77777777" w:rsidR="00D002E4" w:rsidRDefault="00D002E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F22F4C" w14:textId="77777777" w:rsidR="00D002E4" w:rsidRDefault="00D002E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7EB859" w14:textId="04FFFD97" w:rsidR="00D002E4" w:rsidRDefault="00D002E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BB03DEE" w14:textId="6344B684" w:rsidR="0065432D" w:rsidRDefault="0065432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323F377" w14:textId="77777777" w:rsidR="00D002E4" w:rsidRPr="00356E5B" w:rsidRDefault="00D002E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002E4" w:rsidRPr="00356E5B" w:rsidSect="00C000F9">
      <w:pgSz w:w="11906" w:h="16838"/>
      <w:pgMar w:top="1134" w:right="850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B22754"/>
    <w:multiLevelType w:val="hybridMultilevel"/>
    <w:tmpl w:val="0388EFC0"/>
    <w:lvl w:ilvl="0" w:tplc="04190009">
      <w:start w:val="1"/>
      <w:numFmt w:val="bullet"/>
      <w:lvlText w:val=""/>
      <w:lvlJc w:val="left"/>
      <w:pPr>
        <w:ind w:left="106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4309F5"/>
    <w:multiLevelType w:val="hybridMultilevel"/>
    <w:tmpl w:val="A5367E5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DF5229"/>
    <w:multiLevelType w:val="hybridMultilevel"/>
    <w:tmpl w:val="4D4853B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E6A7C22"/>
    <w:multiLevelType w:val="hybridMultilevel"/>
    <w:tmpl w:val="CEB2F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3F2F7B"/>
    <w:multiLevelType w:val="hybridMultilevel"/>
    <w:tmpl w:val="1B48224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F92978"/>
    <w:multiLevelType w:val="hybridMultilevel"/>
    <w:tmpl w:val="1990E800"/>
    <w:lvl w:ilvl="0" w:tplc="04190009">
      <w:start w:val="1"/>
      <w:numFmt w:val="bullet"/>
      <w:lvlText w:val=""/>
      <w:lvlJc w:val="left"/>
      <w:pPr>
        <w:ind w:left="106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27086"/>
    <w:rsid w:val="00013511"/>
    <w:rsid w:val="00040D00"/>
    <w:rsid w:val="000F0D6B"/>
    <w:rsid w:val="001369A9"/>
    <w:rsid w:val="001B081E"/>
    <w:rsid w:val="001C3936"/>
    <w:rsid w:val="002151BC"/>
    <w:rsid w:val="002177C6"/>
    <w:rsid w:val="00254195"/>
    <w:rsid w:val="0029292B"/>
    <w:rsid w:val="00297CD0"/>
    <w:rsid w:val="002D0FDC"/>
    <w:rsid w:val="002D630E"/>
    <w:rsid w:val="002E2C7E"/>
    <w:rsid w:val="003239E0"/>
    <w:rsid w:val="00356990"/>
    <w:rsid w:val="00356E5B"/>
    <w:rsid w:val="003B0301"/>
    <w:rsid w:val="003B1227"/>
    <w:rsid w:val="003E5D4E"/>
    <w:rsid w:val="003F3C3C"/>
    <w:rsid w:val="004168E5"/>
    <w:rsid w:val="00423C44"/>
    <w:rsid w:val="00461BDD"/>
    <w:rsid w:val="00482B68"/>
    <w:rsid w:val="00483DBD"/>
    <w:rsid w:val="00494BE0"/>
    <w:rsid w:val="004F357A"/>
    <w:rsid w:val="00531FED"/>
    <w:rsid w:val="005757C4"/>
    <w:rsid w:val="005D397B"/>
    <w:rsid w:val="00627086"/>
    <w:rsid w:val="0065432D"/>
    <w:rsid w:val="00656138"/>
    <w:rsid w:val="0066623B"/>
    <w:rsid w:val="006B009D"/>
    <w:rsid w:val="00717827"/>
    <w:rsid w:val="00796D93"/>
    <w:rsid w:val="007C7006"/>
    <w:rsid w:val="008179C9"/>
    <w:rsid w:val="008228A4"/>
    <w:rsid w:val="00884FA2"/>
    <w:rsid w:val="00895BF7"/>
    <w:rsid w:val="008B3A4E"/>
    <w:rsid w:val="008B7671"/>
    <w:rsid w:val="008C7E95"/>
    <w:rsid w:val="0094398E"/>
    <w:rsid w:val="0094786C"/>
    <w:rsid w:val="009A797C"/>
    <w:rsid w:val="009B3B99"/>
    <w:rsid w:val="009C7E58"/>
    <w:rsid w:val="009F61B4"/>
    <w:rsid w:val="00A04EB9"/>
    <w:rsid w:val="00A70126"/>
    <w:rsid w:val="00A95C3B"/>
    <w:rsid w:val="00B51935"/>
    <w:rsid w:val="00B55A97"/>
    <w:rsid w:val="00B70AEE"/>
    <w:rsid w:val="00BC3CDC"/>
    <w:rsid w:val="00BD1FC3"/>
    <w:rsid w:val="00C000F9"/>
    <w:rsid w:val="00C81B62"/>
    <w:rsid w:val="00CC502F"/>
    <w:rsid w:val="00CE7FA8"/>
    <w:rsid w:val="00CF1592"/>
    <w:rsid w:val="00D002E4"/>
    <w:rsid w:val="00D35BC0"/>
    <w:rsid w:val="00D56FA9"/>
    <w:rsid w:val="00D60F2F"/>
    <w:rsid w:val="00DC4BE3"/>
    <w:rsid w:val="00E16FC0"/>
    <w:rsid w:val="00E21229"/>
    <w:rsid w:val="00E264A1"/>
    <w:rsid w:val="00FA6DF4"/>
    <w:rsid w:val="00FC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B0F1AC"/>
  <w15:docId w15:val="{15421D7F-FFB7-4B7C-905C-64D473837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0D00"/>
    <w:pPr>
      <w:spacing w:after="200" w:line="276" w:lineRule="auto"/>
    </w:pPr>
    <w:rPr>
      <w:rFonts w:cs="Calibri"/>
    </w:rPr>
  </w:style>
  <w:style w:type="paragraph" w:styleId="1">
    <w:name w:val="heading 1"/>
    <w:basedOn w:val="a"/>
    <w:link w:val="10"/>
    <w:uiPriority w:val="99"/>
    <w:qFormat/>
    <w:rsid w:val="00627086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627086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27086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9"/>
    <w:locked/>
    <w:rsid w:val="00627086"/>
    <w:rPr>
      <w:rFonts w:ascii="Times New Roman" w:hAnsi="Times New Roman" w:cs="Times New Roman"/>
      <w:b/>
      <w:bCs/>
      <w:sz w:val="36"/>
      <w:szCs w:val="36"/>
    </w:rPr>
  </w:style>
  <w:style w:type="paragraph" w:customStyle="1" w:styleId="headline">
    <w:name w:val="headline"/>
    <w:basedOn w:val="a"/>
    <w:uiPriority w:val="99"/>
    <w:rsid w:val="00627086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3">
    <w:name w:val="Normal (Web)"/>
    <w:basedOn w:val="a"/>
    <w:uiPriority w:val="99"/>
    <w:semiHidden/>
    <w:rsid w:val="00627086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Strong"/>
    <w:basedOn w:val="a0"/>
    <w:uiPriority w:val="99"/>
    <w:qFormat/>
    <w:rsid w:val="00627086"/>
    <w:rPr>
      <w:b/>
      <w:bCs/>
    </w:rPr>
  </w:style>
  <w:style w:type="paragraph" w:styleId="a5">
    <w:name w:val="Balloon Text"/>
    <w:basedOn w:val="a"/>
    <w:link w:val="a6"/>
    <w:uiPriority w:val="99"/>
    <w:semiHidden/>
    <w:rsid w:val="00627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27086"/>
    <w:rPr>
      <w:rFonts w:ascii="Tahoma" w:hAnsi="Tahoma" w:cs="Tahoma"/>
      <w:sz w:val="16"/>
      <w:szCs w:val="16"/>
    </w:rPr>
  </w:style>
  <w:style w:type="paragraph" w:styleId="a7">
    <w:name w:val="No Spacing"/>
    <w:uiPriority w:val="99"/>
    <w:qFormat/>
    <w:rsid w:val="00B55A97"/>
    <w:rPr>
      <w:rFonts w:cs="Calibri"/>
    </w:rPr>
  </w:style>
  <w:style w:type="paragraph" w:styleId="a8">
    <w:name w:val="List Paragraph"/>
    <w:basedOn w:val="a"/>
    <w:uiPriority w:val="99"/>
    <w:qFormat/>
    <w:rsid w:val="00A70126"/>
    <w:pPr>
      <w:ind w:left="720"/>
    </w:pPr>
  </w:style>
  <w:style w:type="table" w:styleId="a9">
    <w:name w:val="Table Grid"/>
    <w:basedOn w:val="a1"/>
    <w:uiPriority w:val="99"/>
    <w:locked/>
    <w:rsid w:val="002177C6"/>
    <w:pPr>
      <w:spacing w:after="200" w:line="276" w:lineRule="auto"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112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2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17</Pages>
  <Words>2778</Words>
  <Characters>15835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</Company>
  <LinksUpToDate>false</LinksUpToDate>
  <CharactersWithSpaces>18576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Светлана Злобина</cp:lastModifiedBy>
  <cp:revision>17</cp:revision>
  <cp:lastPrinted>2022-06-21T07:35:00Z</cp:lastPrinted>
  <dcterms:created xsi:type="dcterms:W3CDTF">2022-05-22T20:37:00Z</dcterms:created>
  <dcterms:modified xsi:type="dcterms:W3CDTF">2022-06-24T10:12:00Z</dcterms:modified>
</cp:coreProperties>
</file>