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702" w:rsidRDefault="00C20F54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5B1880B" wp14:editId="06BCBF3A">
            <wp:simplePos x="0" y="0"/>
            <wp:positionH relativeFrom="column">
              <wp:posOffset>-3175</wp:posOffset>
            </wp:positionH>
            <wp:positionV relativeFrom="paragraph">
              <wp:posOffset>-50800</wp:posOffset>
            </wp:positionV>
            <wp:extent cx="7315200" cy="10287000"/>
            <wp:effectExtent l="0" t="0" r="0" b="0"/>
            <wp:wrapNone/>
            <wp:docPr id="1" name="Рисунок 1" descr="https://catherineasquithgallery.com/uploads/posts/2021-02/1613443969_14-p-fon-dlya-prezentatsii-pro-pozharnikh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atherineasquithgallery.com/uploads/posts/2021-02/1613443969_14-p-fon-dlya-prezentatsii-pro-pozharnikh-17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1028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95702">
        <w:t xml:space="preserve">   </w:t>
      </w:r>
    </w:p>
    <w:p w:rsidR="00995702" w:rsidRPr="00C20F54" w:rsidRDefault="00995702" w:rsidP="00995702">
      <w:pPr>
        <w:jc w:val="center"/>
        <w:rPr>
          <w:rFonts w:ascii="Times New Roman" w:hAnsi="Times New Roman" w:cs="Times New Roman"/>
          <w:b/>
          <w:noProof/>
          <w:color w:val="C00000"/>
          <w:sz w:val="28"/>
          <w:szCs w:val="28"/>
          <w:lang w:eastAsia="ru-RU"/>
        </w:rPr>
      </w:pPr>
      <w:r w:rsidRPr="00C20F54">
        <w:rPr>
          <w:rFonts w:ascii="Times New Roman" w:hAnsi="Times New Roman" w:cs="Times New Roman"/>
          <w:b/>
          <w:noProof/>
          <w:color w:val="C00000"/>
          <w:sz w:val="28"/>
          <w:szCs w:val="28"/>
          <w:lang w:eastAsia="ru-RU"/>
        </w:rPr>
        <w:t>Тема</w:t>
      </w:r>
      <w:r w:rsidRPr="00C20F54">
        <w:rPr>
          <w:rFonts w:ascii="Times New Roman" w:hAnsi="Times New Roman" w:cs="Times New Roman"/>
          <w:b/>
          <w:noProof/>
          <w:color w:val="C00000"/>
          <w:sz w:val="28"/>
          <w:szCs w:val="28"/>
          <w:lang w:eastAsia="ru-RU"/>
        </w:rPr>
        <w:t>: «Огонь – друг, огонь – враг!»</w:t>
      </w:r>
    </w:p>
    <w:p w:rsidR="00995702" w:rsidRDefault="00C20F54" w:rsidP="00995702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C20F54">
        <w:rPr>
          <w:rFonts w:ascii="Times New Roman" w:hAnsi="Times New Roman" w:cs="Times New Roman"/>
          <w:b/>
          <w:noProof/>
          <w:color w:val="C00000"/>
          <w:sz w:val="28"/>
          <w:szCs w:val="28"/>
          <w:lang w:eastAsia="ru-RU"/>
        </w:rPr>
        <w:t>Цель:</w:t>
      </w:r>
      <w:r>
        <w:rPr>
          <w:rFonts w:ascii="Times New Roman" w:hAnsi="Times New Roman" w:cs="Times New Roman"/>
          <w:b/>
          <w:noProof/>
          <w:color w:val="C00000"/>
          <w:sz w:val="28"/>
          <w:szCs w:val="28"/>
          <w:lang w:eastAsia="ru-RU"/>
        </w:rPr>
        <w:t xml:space="preserve"> </w:t>
      </w:r>
      <w:r w:rsidR="00995702" w:rsidRPr="0099570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показать роль огня в жизни человека: как положительную, так и </w:t>
      </w:r>
    </w:p>
    <w:p w:rsidR="00995702" w:rsidRPr="00995702" w:rsidRDefault="00995702" w:rsidP="00995702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       </w:t>
      </w:r>
      <w:r w:rsidRPr="0099570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отрицательную.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995702">
        <w:rPr>
          <w:rFonts w:ascii="Times New Roman" w:hAnsi="Times New Roman" w:cs="Times New Roman"/>
          <w:noProof/>
          <w:sz w:val="28"/>
          <w:szCs w:val="28"/>
          <w:lang w:eastAsia="ru-RU"/>
        </w:rPr>
        <w:t>Закрепить знания детей по правилам пожарной безопасности.</w:t>
      </w:r>
    </w:p>
    <w:p w:rsidR="00995702" w:rsidRPr="00C20F54" w:rsidRDefault="00995702" w:rsidP="00995702">
      <w:pPr>
        <w:rPr>
          <w:rFonts w:ascii="Times New Roman" w:hAnsi="Times New Roman" w:cs="Times New Roman"/>
          <w:b/>
          <w:noProof/>
          <w:color w:val="C00000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       </w:t>
      </w:r>
      <w:r w:rsidRPr="00C20F54">
        <w:rPr>
          <w:rFonts w:ascii="Times New Roman" w:hAnsi="Times New Roman" w:cs="Times New Roman"/>
          <w:b/>
          <w:noProof/>
          <w:color w:val="C00000"/>
          <w:sz w:val="28"/>
          <w:szCs w:val="28"/>
          <w:lang w:eastAsia="ru-RU"/>
        </w:rPr>
        <w:t>Родителям рекомендуем:</w:t>
      </w:r>
    </w:p>
    <w:p w:rsidR="00C20F54" w:rsidRDefault="00C20F54" w:rsidP="00995702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-</w:t>
      </w:r>
      <w:r w:rsidR="00995702" w:rsidRPr="0099570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C20F5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почитайте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малышу</w:t>
      </w:r>
      <w:r w:rsidR="0099570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: «Кошкин дом» С. Я. Маршака, </w:t>
      </w:r>
      <w:r w:rsidR="00995702" w:rsidRPr="0099570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«Путаница» К. Чуковского, </w:t>
      </w:r>
    </w:p>
    <w:p w:rsidR="00C20F54" w:rsidRDefault="00C20F54" w:rsidP="00C20F54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</w:t>
      </w:r>
      <w:r w:rsidR="00995702" w:rsidRPr="0099570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«Жил на свете слоненок» Г. Цыферова,  «Пожар», «Пожарные собаки» Л. Толстого,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995702" w:rsidRPr="00995702" w:rsidRDefault="00C20F54" w:rsidP="00C20F54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 </w:t>
      </w:r>
      <w:r w:rsidR="00995702" w:rsidRPr="00995702">
        <w:rPr>
          <w:rFonts w:ascii="Times New Roman" w:hAnsi="Times New Roman" w:cs="Times New Roman"/>
          <w:noProof/>
          <w:sz w:val="28"/>
          <w:szCs w:val="28"/>
          <w:lang w:eastAsia="ru-RU"/>
        </w:rPr>
        <w:t>«</w:t>
      </w:r>
      <w:r w:rsidR="00E278C9">
        <w:rPr>
          <w:rFonts w:ascii="Times New Roman" w:hAnsi="Times New Roman" w:cs="Times New Roman"/>
          <w:noProof/>
          <w:sz w:val="28"/>
          <w:szCs w:val="28"/>
          <w:lang w:eastAsia="ru-RU"/>
        </w:rPr>
        <w:t>Дым», «Пожар в доме» Б. Житкова;</w:t>
      </w:r>
    </w:p>
    <w:p w:rsidR="00C20F54" w:rsidRDefault="00C20F54" w:rsidP="00995702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- </w:t>
      </w:r>
      <w:r w:rsidRPr="00C20F5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о</w:t>
      </w:r>
      <w:r w:rsidR="00995702" w:rsidRPr="00C20F5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бсудите</w:t>
      </w:r>
      <w:r w:rsidR="00995702" w:rsidRPr="0099570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с детьми опасные ситуации, в котор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ые попали персонажи прочитанных </w:t>
      </w:r>
      <w:r w:rsidR="00995702" w:rsidRPr="0099570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произведений. </w:t>
      </w:r>
      <w:r w:rsidR="00995702" w:rsidRPr="00C20F5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Спросите</w:t>
      </w:r>
      <w:r w:rsidR="00995702" w:rsidRPr="0099570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их, почему так произошло. </w:t>
      </w:r>
      <w:r w:rsidR="00995702" w:rsidRPr="00C20F5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Поинтересуйтесь,</w:t>
      </w:r>
      <w:r w:rsidR="00995702" w:rsidRPr="0099570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как им</w:t>
      </w:r>
    </w:p>
    <w:p w:rsidR="00995702" w:rsidRPr="00995702" w:rsidRDefault="00C20F54" w:rsidP="00C20F54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  </w:t>
      </w:r>
      <w:r w:rsidR="00995702" w:rsidRPr="0099570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следовало правильно поступить в </w:t>
      </w:r>
      <w:r w:rsidR="00E278C9">
        <w:rPr>
          <w:rFonts w:ascii="Times New Roman" w:hAnsi="Times New Roman" w:cs="Times New Roman"/>
          <w:noProof/>
          <w:sz w:val="28"/>
          <w:szCs w:val="28"/>
          <w:lang w:eastAsia="ru-RU"/>
        </w:rPr>
        <w:t>каждом из рассмотренных случаев;</w:t>
      </w:r>
    </w:p>
    <w:p w:rsidR="00C20F54" w:rsidRDefault="00C20F54" w:rsidP="00995702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- </w:t>
      </w:r>
      <w:r w:rsidRPr="00C20F5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п</w:t>
      </w:r>
      <w:r w:rsidR="00995702" w:rsidRPr="00C20F5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редложите</w:t>
      </w:r>
      <w:r w:rsidR="00995702" w:rsidRPr="0099570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детям  представить себе, что случиться при неосторожном обращении</w:t>
      </w:r>
    </w:p>
    <w:p w:rsidR="00995702" w:rsidRPr="00995702" w:rsidRDefault="00C20F54" w:rsidP="00C20F54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</w:t>
      </w:r>
      <w:r w:rsidR="00E278C9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с огнем;</w:t>
      </w:r>
    </w:p>
    <w:p w:rsidR="00C20F54" w:rsidRDefault="00C20F54" w:rsidP="00995702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C20F5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- о</w:t>
      </w:r>
      <w:r w:rsidR="00995702" w:rsidRPr="00C20F5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рганизуйте игру</w:t>
      </w:r>
      <w:r w:rsidR="00995702" w:rsidRPr="0099570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: «Вызов пожарных». Сделайте полосу препятствий из столов, </w:t>
      </w:r>
    </w:p>
    <w:p w:rsidR="00C20F54" w:rsidRDefault="00C20F54" w:rsidP="00C20F54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 </w:t>
      </w:r>
      <w:r w:rsidR="00995702" w:rsidRPr="00995702">
        <w:rPr>
          <w:rFonts w:ascii="Times New Roman" w:hAnsi="Times New Roman" w:cs="Times New Roman"/>
          <w:noProof/>
          <w:sz w:val="28"/>
          <w:szCs w:val="28"/>
          <w:lang w:eastAsia="ru-RU"/>
        </w:rPr>
        <w:t>стульев, коробок – ваша задача создать трудно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995702" w:rsidRPr="00995702">
        <w:rPr>
          <w:rFonts w:ascii="Times New Roman" w:hAnsi="Times New Roman" w:cs="Times New Roman"/>
          <w:noProof/>
          <w:sz w:val="28"/>
          <w:szCs w:val="28"/>
          <w:lang w:eastAsia="ru-RU"/>
        </w:rPr>
        <w:t>проходимый участок.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995702" w:rsidRPr="0099570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Ребенок на </w:t>
      </w:r>
    </w:p>
    <w:p w:rsidR="00C20F54" w:rsidRDefault="00C20F54" w:rsidP="00C20F54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 </w:t>
      </w:r>
      <w:r w:rsidR="00995702" w:rsidRPr="00995702">
        <w:rPr>
          <w:rFonts w:ascii="Times New Roman" w:hAnsi="Times New Roman" w:cs="Times New Roman"/>
          <w:noProof/>
          <w:sz w:val="28"/>
          <w:szCs w:val="28"/>
          <w:lang w:eastAsia="ru-RU"/>
        </w:rPr>
        <w:t>время должен пройти полосу препятствий, добраться до телефона, набрать номер</w:t>
      </w:r>
    </w:p>
    <w:p w:rsidR="00995702" w:rsidRPr="00995702" w:rsidRDefault="00C20F54" w:rsidP="00C20F54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</w:t>
      </w:r>
      <w:r w:rsidR="00995702" w:rsidRPr="0099570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«01»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995702" w:rsidRPr="00995702">
        <w:rPr>
          <w:rFonts w:ascii="Times New Roman" w:hAnsi="Times New Roman" w:cs="Times New Roman"/>
          <w:noProof/>
          <w:sz w:val="28"/>
          <w:szCs w:val="28"/>
          <w:lang w:eastAsia="ru-RU"/>
        </w:rPr>
        <w:t>и четко</w:t>
      </w:r>
      <w:r w:rsidR="00E278C9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произнести адрес, имя, фамилию;</w:t>
      </w:r>
    </w:p>
    <w:p w:rsidR="00C20F54" w:rsidRDefault="00C20F54" w:rsidP="00C20F54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- д</w:t>
      </w:r>
      <w:r w:rsidR="00995702" w:rsidRPr="0099570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ля лучшего запоминания номера телефона </w:t>
      </w:r>
      <w:r w:rsidR="00995702" w:rsidRPr="00C20F5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выучите</w:t>
      </w:r>
      <w:r w:rsidR="00995702" w:rsidRPr="0099570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с ребенком следующее </w:t>
      </w:r>
    </w:p>
    <w:p w:rsidR="00C20F54" w:rsidRDefault="00C20F54" w:rsidP="00C20F54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</w:t>
      </w:r>
      <w:r w:rsidR="00995702" w:rsidRPr="00995702">
        <w:rPr>
          <w:rFonts w:ascii="Times New Roman" w:hAnsi="Times New Roman" w:cs="Times New Roman"/>
          <w:noProof/>
          <w:sz w:val="28"/>
          <w:szCs w:val="28"/>
          <w:lang w:eastAsia="ru-RU"/>
        </w:rPr>
        <w:t>стихотворение: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995702" w:rsidRPr="00995702">
        <w:rPr>
          <w:rFonts w:ascii="Times New Roman" w:hAnsi="Times New Roman" w:cs="Times New Roman"/>
          <w:noProof/>
          <w:sz w:val="28"/>
          <w:szCs w:val="28"/>
          <w:lang w:eastAsia="ru-RU"/>
        </w:rPr>
        <w:t>Сам не справишься с пожаром,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995702" w:rsidRPr="00995702" w:rsidRDefault="00C20F54" w:rsidP="00C20F54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                            </w:t>
      </w:r>
      <w:r w:rsidR="00995702" w:rsidRPr="00995702">
        <w:rPr>
          <w:rFonts w:ascii="Times New Roman" w:hAnsi="Times New Roman" w:cs="Times New Roman"/>
          <w:noProof/>
          <w:sz w:val="28"/>
          <w:szCs w:val="28"/>
          <w:lang w:eastAsia="ru-RU"/>
        </w:rPr>
        <w:t>Этот труд не для детей.</w:t>
      </w:r>
    </w:p>
    <w:p w:rsidR="00C20F54" w:rsidRDefault="00C20F54" w:rsidP="00C20F54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                            </w:t>
      </w:r>
      <w:r w:rsidR="00995702" w:rsidRPr="0099570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Не теряя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время даром, </w:t>
      </w:r>
    </w:p>
    <w:p w:rsidR="00C20F54" w:rsidRDefault="00C20F54" w:rsidP="00C20F54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                           «01» звони скорей.</w:t>
      </w:r>
    </w:p>
    <w:p w:rsidR="00995702" w:rsidRPr="00995702" w:rsidRDefault="00C20F54" w:rsidP="00C20F54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                           </w:t>
      </w:r>
      <w:r w:rsidR="00995702" w:rsidRPr="0099570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Набирай умело – чтоб не все сгорело. </w:t>
      </w:r>
      <w:bookmarkStart w:id="0" w:name="_GoBack"/>
      <w:bookmarkEnd w:id="0"/>
    </w:p>
    <w:p w:rsidR="00C20F54" w:rsidRPr="00E278C9" w:rsidRDefault="00C20F54" w:rsidP="00C20F54">
      <w:pPr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</w:t>
      </w:r>
      <w:r w:rsidR="00995702" w:rsidRPr="0099570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-  Используя рисунки, художественную литературу, игры и беседы, </w:t>
      </w:r>
      <w:r w:rsidR="00995702" w:rsidRPr="00E278C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постарайтесь </w:t>
      </w:r>
    </w:p>
    <w:p w:rsidR="00995702" w:rsidRPr="00995702" w:rsidRDefault="00C20F54" w:rsidP="00C20F54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E278C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                  </w:t>
      </w:r>
      <w:r w:rsidR="00995702" w:rsidRPr="00E278C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детям дать советы</w:t>
      </w:r>
      <w:r w:rsidR="00995702" w:rsidRPr="00995702">
        <w:rPr>
          <w:rFonts w:ascii="Times New Roman" w:hAnsi="Times New Roman" w:cs="Times New Roman"/>
          <w:noProof/>
          <w:sz w:val="28"/>
          <w:szCs w:val="28"/>
          <w:lang w:eastAsia="ru-RU"/>
        </w:rPr>
        <w:t>, ка</w:t>
      </w:r>
      <w:r w:rsidR="00E278C9">
        <w:rPr>
          <w:rFonts w:ascii="Times New Roman" w:hAnsi="Times New Roman" w:cs="Times New Roman"/>
          <w:noProof/>
          <w:sz w:val="28"/>
          <w:szCs w:val="28"/>
          <w:lang w:eastAsia="ru-RU"/>
        </w:rPr>
        <w:t>к следует вести себя при пожаре;</w:t>
      </w:r>
    </w:p>
    <w:p w:rsidR="00C20F54" w:rsidRPr="00E278C9" w:rsidRDefault="00995702" w:rsidP="00995702">
      <w:pPr>
        <w:jc w:val="center"/>
        <w:rPr>
          <w:rFonts w:ascii="Times New Roman" w:hAnsi="Times New Roman" w:cs="Times New Roman"/>
          <w:b/>
          <w:noProof/>
          <w:color w:val="C00000"/>
          <w:sz w:val="32"/>
          <w:szCs w:val="32"/>
          <w:lang w:eastAsia="ru-RU"/>
        </w:rPr>
      </w:pPr>
      <w:r w:rsidRPr="00E278C9">
        <w:rPr>
          <w:rFonts w:ascii="Times New Roman" w:hAnsi="Times New Roman" w:cs="Times New Roman"/>
          <w:b/>
          <w:noProof/>
          <w:color w:val="C00000"/>
          <w:sz w:val="32"/>
          <w:szCs w:val="32"/>
          <w:lang w:eastAsia="ru-RU"/>
        </w:rPr>
        <w:t xml:space="preserve">Проявите терпение, творчество и вы не просто дадите ему сумму знаний, </w:t>
      </w:r>
    </w:p>
    <w:p w:rsidR="00995702" w:rsidRPr="00E278C9" w:rsidRDefault="00995702" w:rsidP="00995702">
      <w:pPr>
        <w:jc w:val="center"/>
        <w:rPr>
          <w:rFonts w:ascii="Times New Roman" w:hAnsi="Times New Roman" w:cs="Times New Roman"/>
          <w:b/>
          <w:noProof/>
          <w:color w:val="C00000"/>
          <w:sz w:val="32"/>
          <w:szCs w:val="32"/>
          <w:lang w:eastAsia="ru-RU"/>
        </w:rPr>
      </w:pPr>
      <w:r w:rsidRPr="00E278C9">
        <w:rPr>
          <w:rFonts w:ascii="Times New Roman" w:hAnsi="Times New Roman" w:cs="Times New Roman"/>
          <w:b/>
          <w:noProof/>
          <w:color w:val="C00000"/>
          <w:sz w:val="32"/>
          <w:szCs w:val="32"/>
          <w:lang w:eastAsia="ru-RU"/>
        </w:rPr>
        <w:t>а сформируете умение правильно себя вести в различных ситуациях.</w:t>
      </w:r>
    </w:p>
    <w:p w:rsidR="00995702" w:rsidRPr="00995702" w:rsidRDefault="00995702" w:rsidP="00995702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sectPr w:rsidR="00995702" w:rsidRPr="00995702" w:rsidSect="00995702">
      <w:pgSz w:w="11906" w:h="16838"/>
      <w:pgMar w:top="170" w:right="170" w:bottom="170" w:left="17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613"/>
    <w:rsid w:val="00594613"/>
    <w:rsid w:val="007A324D"/>
    <w:rsid w:val="00995702"/>
    <w:rsid w:val="00C20F54"/>
    <w:rsid w:val="00E27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57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57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57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57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77AB6-6D7C-42FC-B93C-D5E39F379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2023-11-12T03:44:00Z</dcterms:created>
  <dcterms:modified xsi:type="dcterms:W3CDTF">2023-11-12T04:16:00Z</dcterms:modified>
</cp:coreProperties>
</file>